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D08B0" w14:textId="77777777" w:rsidR="009201F1" w:rsidRPr="00802651" w:rsidRDefault="009201F1" w:rsidP="009201F1">
      <w:pPr>
        <w:spacing w:after="0"/>
        <w:ind w:left="3261"/>
        <w:jc w:val="center"/>
        <w:rPr>
          <w:rFonts w:ascii="Trebuchet MS" w:hAnsi="Trebuchet MS"/>
          <w:b/>
          <w:sz w:val="32"/>
          <w:szCs w:val="32"/>
        </w:rPr>
      </w:pPr>
    </w:p>
    <w:p w14:paraId="11B31ABD" w14:textId="77777777" w:rsidR="009201F1" w:rsidRPr="00802651" w:rsidRDefault="009201F1" w:rsidP="009201F1">
      <w:pPr>
        <w:spacing w:after="0"/>
        <w:ind w:left="3261"/>
        <w:jc w:val="center"/>
        <w:rPr>
          <w:rFonts w:ascii="Trebuchet MS" w:hAnsi="Trebuchet MS"/>
          <w:b/>
          <w:sz w:val="32"/>
          <w:szCs w:val="32"/>
        </w:rPr>
      </w:pPr>
      <w:r w:rsidRPr="00802651">
        <w:rPr>
          <w:rFonts w:ascii="Trebuchet MS" w:hAnsi="Trebuchet MS"/>
          <w:b/>
          <w:sz w:val="32"/>
          <w:szCs w:val="32"/>
        </w:rPr>
        <w:t>Conditions Générales de vente</w:t>
      </w:r>
    </w:p>
    <w:p w14:paraId="1F156D20" w14:textId="77777777" w:rsidR="009201F1" w:rsidRPr="00802651" w:rsidRDefault="009201F1" w:rsidP="009201F1">
      <w:pPr>
        <w:spacing w:after="0"/>
        <w:rPr>
          <w:rFonts w:ascii="Trebuchet MS" w:hAnsi="Trebuchet MS"/>
          <w:szCs w:val="20"/>
        </w:rPr>
      </w:pPr>
    </w:p>
    <w:p w14:paraId="14081B67" w14:textId="77777777" w:rsidR="009201F1" w:rsidRPr="00802651" w:rsidRDefault="009201F1" w:rsidP="009201F1">
      <w:pPr>
        <w:spacing w:after="0"/>
        <w:rPr>
          <w:rFonts w:ascii="Trebuchet MS" w:hAnsi="Trebuchet MS"/>
          <w:szCs w:val="20"/>
        </w:rPr>
      </w:pPr>
    </w:p>
    <w:p w14:paraId="160FE96E" w14:textId="77777777" w:rsidR="009201F1" w:rsidRPr="00802651" w:rsidRDefault="009201F1" w:rsidP="009201F1">
      <w:pPr>
        <w:spacing w:after="0"/>
        <w:rPr>
          <w:rFonts w:ascii="Trebuchet MS" w:hAnsi="Trebuchet MS"/>
          <w:szCs w:val="20"/>
        </w:rPr>
      </w:pPr>
    </w:p>
    <w:p w14:paraId="7B7ADE79" w14:textId="77777777" w:rsidR="009201F1" w:rsidRPr="00802651" w:rsidRDefault="009201F1" w:rsidP="009201F1">
      <w:pPr>
        <w:spacing w:after="0"/>
        <w:rPr>
          <w:rFonts w:ascii="Trebuchet MS" w:hAnsi="Trebuchet MS"/>
          <w:szCs w:val="20"/>
        </w:rPr>
      </w:pPr>
    </w:p>
    <w:p w14:paraId="33B5CD08" w14:textId="77777777" w:rsidR="00AB3B82" w:rsidRPr="00802651" w:rsidRDefault="00AB3B82" w:rsidP="009201F1">
      <w:pPr>
        <w:spacing w:after="0"/>
        <w:rPr>
          <w:rFonts w:ascii="Trebuchet MS" w:hAnsi="Trebuchet MS"/>
          <w:szCs w:val="20"/>
        </w:rPr>
      </w:pPr>
    </w:p>
    <w:p w14:paraId="60877629" w14:textId="77777777" w:rsidR="00AB3B82" w:rsidRPr="00802651" w:rsidRDefault="00AB3B82" w:rsidP="009201F1">
      <w:pPr>
        <w:spacing w:after="0"/>
        <w:rPr>
          <w:rFonts w:ascii="Trebuchet MS" w:hAnsi="Trebuchet MS"/>
          <w:szCs w:val="20"/>
        </w:rPr>
      </w:pPr>
    </w:p>
    <w:p w14:paraId="47CCDCF5" w14:textId="77777777" w:rsidR="009201F1" w:rsidRPr="00802651" w:rsidRDefault="009201F1" w:rsidP="00D31871">
      <w:pPr>
        <w:spacing w:after="0"/>
        <w:jc w:val="both"/>
        <w:rPr>
          <w:rFonts w:ascii="Trebuchet MS" w:hAnsi="Trebuchet MS"/>
          <w:szCs w:val="20"/>
        </w:rPr>
      </w:pPr>
    </w:p>
    <w:p w14:paraId="19458995" w14:textId="77777777" w:rsidR="009201F1" w:rsidRPr="00802651" w:rsidRDefault="009201F1" w:rsidP="00D31871">
      <w:pPr>
        <w:spacing w:after="0"/>
        <w:jc w:val="both"/>
        <w:rPr>
          <w:rFonts w:ascii="Trebuchet MS" w:hAnsi="Trebuchet MS"/>
          <w:szCs w:val="20"/>
        </w:rPr>
      </w:pPr>
    </w:p>
    <w:p w14:paraId="1BBBE628"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Afin de pouvoir bénéficier des prestations proposées par le </w:t>
      </w:r>
      <w:r w:rsidR="00DF3392" w:rsidRPr="00802651">
        <w:rPr>
          <w:rFonts w:ascii="Trebuchet MS" w:hAnsi="Trebuchet MS"/>
          <w:sz w:val="20"/>
          <w:szCs w:val="20"/>
        </w:rPr>
        <w:t>C</w:t>
      </w:r>
      <w:r w:rsidRPr="00802651">
        <w:rPr>
          <w:rFonts w:ascii="Trebuchet MS" w:hAnsi="Trebuchet MS"/>
          <w:sz w:val="20"/>
          <w:szCs w:val="20"/>
        </w:rPr>
        <w:t>amping de la Plage, nous vous demandons de lire attentivement les conditions générales ci-dessous. Ces conditions régissent les ventes de séjours et sont valables au moment où la commande est passée. Le fait de réserver un séjour implique l'adhésion complète à nos conditions générales et l’engagement à respecter notre règlement intérieur consultable sur notre site internet.</w:t>
      </w:r>
    </w:p>
    <w:p w14:paraId="12795BE2"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 </w:t>
      </w:r>
    </w:p>
    <w:p w14:paraId="54C6AE4A" w14:textId="515C37F8" w:rsidR="009201F1" w:rsidRPr="00377A5E" w:rsidRDefault="009201F1" w:rsidP="00377A5E">
      <w:pPr>
        <w:pStyle w:val="Paragraphedeliste"/>
        <w:numPr>
          <w:ilvl w:val="0"/>
          <w:numId w:val="23"/>
        </w:numPr>
        <w:shd w:val="clear" w:color="auto" w:fill="8DB3E2" w:themeFill="text2" w:themeFillTint="66"/>
        <w:spacing w:after="0"/>
        <w:jc w:val="both"/>
        <w:rPr>
          <w:rFonts w:ascii="Trebuchet MS" w:hAnsi="Trebuchet MS"/>
          <w:b/>
          <w:sz w:val="24"/>
          <w:szCs w:val="24"/>
        </w:rPr>
      </w:pPr>
      <w:r w:rsidRPr="00377A5E">
        <w:rPr>
          <w:rFonts w:ascii="Trebuchet MS" w:hAnsi="Trebuchet MS"/>
          <w:b/>
          <w:sz w:val="24"/>
          <w:szCs w:val="24"/>
        </w:rPr>
        <w:t>CONDITIONS DE RESERVATION</w:t>
      </w:r>
    </w:p>
    <w:p w14:paraId="0685AD76" w14:textId="77777777" w:rsidR="00377A5E" w:rsidRPr="00377A5E" w:rsidRDefault="00377A5E" w:rsidP="00377A5E">
      <w:pPr>
        <w:pStyle w:val="Paragraphedeliste"/>
        <w:spacing w:after="0"/>
        <w:ind w:left="1140"/>
        <w:jc w:val="both"/>
        <w:rPr>
          <w:rFonts w:ascii="Trebuchet MS" w:hAnsi="Trebuchet MS"/>
          <w:b/>
          <w:sz w:val="24"/>
          <w:szCs w:val="24"/>
        </w:rPr>
      </w:pPr>
    </w:p>
    <w:p w14:paraId="651927C5" w14:textId="7A144941"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La réservation ne devient effective qu’après l'accord</w:t>
      </w:r>
      <w:r w:rsidR="000B7205" w:rsidRPr="00802651">
        <w:rPr>
          <w:rFonts w:ascii="Trebuchet MS" w:hAnsi="Trebuchet MS"/>
          <w:sz w:val="20"/>
          <w:szCs w:val="20"/>
        </w:rPr>
        <w:t xml:space="preserve"> du camping, après réception </w:t>
      </w:r>
      <w:r w:rsidR="00291FED" w:rsidRPr="00802651">
        <w:rPr>
          <w:rFonts w:ascii="Trebuchet MS" w:hAnsi="Trebuchet MS"/>
          <w:sz w:val="20"/>
          <w:szCs w:val="20"/>
        </w:rPr>
        <w:t>de l’acompte</w:t>
      </w:r>
      <w:r w:rsidR="000B7205" w:rsidRPr="00802651">
        <w:rPr>
          <w:rFonts w:ascii="Trebuchet MS" w:hAnsi="Trebuchet MS"/>
          <w:sz w:val="20"/>
          <w:szCs w:val="20"/>
        </w:rPr>
        <w:t xml:space="preserve"> </w:t>
      </w:r>
      <w:r w:rsidRPr="00802651">
        <w:rPr>
          <w:rFonts w:ascii="Trebuchet MS" w:hAnsi="Trebuchet MS"/>
          <w:sz w:val="20"/>
          <w:szCs w:val="20"/>
        </w:rPr>
        <w:t>et après réception soit du contrat de réservation dûment complété et signé, soit après acceptation des conditions générales de vente lors de la réservation en ligne.</w:t>
      </w:r>
    </w:p>
    <w:p w14:paraId="11179712"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Les réservations ne lient Le camping de la Plage, que si Le camping de la Plage les a acceptées, ce que Le camping de la Plage est libre de faire ou de refuser, en fonction de la disponibilité, et d'une façon générale, de toutes circonstances de nature à nuire à l'exécution de la réservation effectuée. Le camping de la Plage propose des séjours à vocation familiale, au sens traditionnel, les hébergements sont spécialement conçus à cet effet. Le camping de la Plage se réserve le droit de refuser toute réservation qui serait contraire à ce principe, ou qui chercherait à le détourner.</w:t>
      </w:r>
    </w:p>
    <w:p w14:paraId="510B5399"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La réservation d'un emplacement de camping ou d'une location est faite à titre strictement personnel. Vous ne pouvez en aucun cas sous-louer ni céder votre réservation sans le consentement préalable du camping.</w:t>
      </w:r>
    </w:p>
    <w:p w14:paraId="3A92E80E"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Les mineurs doivent être accompagnés de leurs parents ou tuteurs légaux.</w:t>
      </w:r>
    </w:p>
    <w:p w14:paraId="30DD21E6"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 </w:t>
      </w:r>
    </w:p>
    <w:p w14:paraId="2E6A52F7" w14:textId="2620F454" w:rsidR="009201F1" w:rsidRDefault="009201F1" w:rsidP="00D31871">
      <w:pPr>
        <w:pStyle w:val="Paragraphedeliste"/>
        <w:numPr>
          <w:ilvl w:val="1"/>
          <w:numId w:val="16"/>
        </w:numPr>
        <w:spacing w:after="0"/>
        <w:jc w:val="both"/>
        <w:rPr>
          <w:rFonts w:ascii="Trebuchet MS" w:hAnsi="Trebuchet MS"/>
          <w:b/>
          <w:bCs/>
          <w:sz w:val="20"/>
          <w:szCs w:val="20"/>
        </w:rPr>
      </w:pPr>
      <w:r w:rsidRPr="00CB19E1">
        <w:rPr>
          <w:rFonts w:ascii="Trebuchet MS" w:hAnsi="Trebuchet MS"/>
          <w:b/>
          <w:bCs/>
          <w:sz w:val="20"/>
          <w:szCs w:val="20"/>
        </w:rPr>
        <w:t>Emplacement de camping</w:t>
      </w:r>
    </w:p>
    <w:p w14:paraId="5949F363" w14:textId="77777777" w:rsidR="00CB19E1" w:rsidRPr="00CB19E1" w:rsidRDefault="00CB19E1" w:rsidP="00CB19E1">
      <w:pPr>
        <w:pStyle w:val="Paragraphedeliste"/>
        <w:spacing w:after="0"/>
        <w:ind w:left="705"/>
        <w:jc w:val="both"/>
        <w:rPr>
          <w:rFonts w:ascii="Trebuchet MS" w:hAnsi="Trebuchet MS"/>
          <w:b/>
          <w:bCs/>
          <w:sz w:val="20"/>
          <w:szCs w:val="20"/>
        </w:rPr>
      </w:pPr>
    </w:p>
    <w:p w14:paraId="3FFDA27A" w14:textId="19724A2A"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Le forfait de base comprend l'emplacement pour la tente et un véhicule, la caravane et un véhicule ou le </w:t>
      </w:r>
      <w:r w:rsidR="00B06CF2" w:rsidRPr="00802651">
        <w:rPr>
          <w:rFonts w:ascii="Trebuchet MS" w:hAnsi="Trebuchet MS"/>
          <w:sz w:val="20"/>
          <w:szCs w:val="20"/>
        </w:rPr>
        <w:t>camping-car</w:t>
      </w:r>
      <w:r w:rsidRPr="00802651">
        <w:rPr>
          <w:rFonts w:ascii="Trebuchet MS" w:hAnsi="Trebuchet MS"/>
          <w:sz w:val="20"/>
          <w:szCs w:val="20"/>
        </w:rPr>
        <w:t xml:space="preserve"> pour 1 ou 2 personnes, l'accès aux sanitaires et aux infrastructures d'accueil.</w:t>
      </w:r>
    </w:p>
    <w:p w14:paraId="004EE682"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 </w:t>
      </w:r>
    </w:p>
    <w:p w14:paraId="6DEDC7F0" w14:textId="545DE029" w:rsidR="009201F1" w:rsidRPr="00CB19E1" w:rsidRDefault="009201F1" w:rsidP="00CB19E1">
      <w:pPr>
        <w:pStyle w:val="Paragraphedeliste"/>
        <w:numPr>
          <w:ilvl w:val="1"/>
          <w:numId w:val="16"/>
        </w:numPr>
        <w:spacing w:after="0"/>
        <w:jc w:val="both"/>
        <w:rPr>
          <w:rFonts w:ascii="Trebuchet MS" w:hAnsi="Trebuchet MS"/>
          <w:b/>
          <w:sz w:val="20"/>
          <w:szCs w:val="20"/>
        </w:rPr>
      </w:pPr>
      <w:r w:rsidRPr="00CB19E1">
        <w:rPr>
          <w:rFonts w:ascii="Trebuchet MS" w:hAnsi="Trebuchet MS"/>
          <w:b/>
          <w:sz w:val="20"/>
          <w:szCs w:val="20"/>
        </w:rPr>
        <w:t>Location</w:t>
      </w:r>
    </w:p>
    <w:p w14:paraId="0FE4B76F" w14:textId="77777777" w:rsidR="00CB19E1" w:rsidRPr="00CB19E1" w:rsidRDefault="00CB19E1" w:rsidP="00CB19E1">
      <w:pPr>
        <w:pStyle w:val="Paragraphedeliste"/>
        <w:spacing w:after="0"/>
        <w:ind w:left="705"/>
        <w:jc w:val="both"/>
        <w:rPr>
          <w:rFonts w:ascii="Trebuchet MS" w:hAnsi="Trebuchet MS"/>
          <w:b/>
          <w:sz w:val="20"/>
          <w:szCs w:val="20"/>
        </w:rPr>
      </w:pPr>
    </w:p>
    <w:p w14:paraId="561C43AA" w14:textId="54F9F31B"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Les hébergements locatifs sont équipés. Le forfait de base est de </w:t>
      </w:r>
      <w:r w:rsidR="00336B6B">
        <w:rPr>
          <w:rFonts w:ascii="Trebuchet MS" w:hAnsi="Trebuchet MS"/>
          <w:sz w:val="20"/>
          <w:szCs w:val="20"/>
        </w:rPr>
        <w:t>2</w:t>
      </w:r>
      <w:r w:rsidRPr="00802651">
        <w:rPr>
          <w:rFonts w:ascii="Trebuchet MS" w:hAnsi="Trebuchet MS"/>
          <w:sz w:val="20"/>
          <w:szCs w:val="20"/>
        </w:rPr>
        <w:t xml:space="preserve"> à 6 places selon le type de locatifs.</w:t>
      </w:r>
    </w:p>
    <w:p w14:paraId="155CB431"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Le camping de la Plage se réserve le droit de refuser l'accès au camping aux groupes ou familles se présentant avec un nombre de participants supérieur à la capacité de l'hébergement loué.</w:t>
      </w:r>
    </w:p>
    <w:p w14:paraId="207970B4"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 </w:t>
      </w:r>
    </w:p>
    <w:p w14:paraId="6DE56601" w14:textId="5AA33AD3" w:rsidR="009201F1" w:rsidRPr="00CB19E1" w:rsidRDefault="009201F1" w:rsidP="00CB19E1">
      <w:pPr>
        <w:pStyle w:val="Paragraphedeliste"/>
        <w:numPr>
          <w:ilvl w:val="1"/>
          <w:numId w:val="16"/>
        </w:numPr>
        <w:spacing w:after="0"/>
        <w:jc w:val="both"/>
        <w:rPr>
          <w:rFonts w:ascii="Trebuchet MS" w:hAnsi="Trebuchet MS"/>
          <w:b/>
          <w:sz w:val="20"/>
          <w:szCs w:val="20"/>
        </w:rPr>
      </w:pPr>
      <w:r w:rsidRPr="00CB19E1">
        <w:rPr>
          <w:rFonts w:ascii="Trebuchet MS" w:hAnsi="Trebuchet MS"/>
          <w:b/>
          <w:sz w:val="20"/>
          <w:szCs w:val="20"/>
        </w:rPr>
        <w:t>Frais de réservation</w:t>
      </w:r>
    </w:p>
    <w:p w14:paraId="0E1F1CDE" w14:textId="77777777" w:rsidR="00CB19E1" w:rsidRPr="00CB19E1" w:rsidRDefault="00CB19E1" w:rsidP="00CB19E1">
      <w:pPr>
        <w:pStyle w:val="Paragraphedeliste"/>
        <w:spacing w:after="0"/>
        <w:ind w:left="705"/>
        <w:jc w:val="both"/>
        <w:rPr>
          <w:rFonts w:ascii="Trebuchet MS" w:hAnsi="Trebuchet MS"/>
          <w:b/>
          <w:sz w:val="20"/>
          <w:szCs w:val="20"/>
        </w:rPr>
      </w:pPr>
    </w:p>
    <w:p w14:paraId="1487328C" w14:textId="54D955B1"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Le camping de la Plage applique des frais de réservation sur les locations et emplacements nus</w:t>
      </w:r>
      <w:r w:rsidR="00EE35B5" w:rsidRPr="00802651">
        <w:rPr>
          <w:rFonts w:ascii="Trebuchet MS" w:hAnsi="Trebuchet MS"/>
          <w:sz w:val="20"/>
          <w:szCs w:val="20"/>
        </w:rPr>
        <w:t xml:space="preserve"> pour un montant</w:t>
      </w:r>
      <w:r w:rsidR="00EE35B5" w:rsidRPr="00802651">
        <w:rPr>
          <w:rFonts w:ascii="Trebuchet MS" w:hAnsi="Trebuchet MS"/>
          <w:sz w:val="20"/>
          <w:szCs w:val="20"/>
          <w:shd w:val="clear" w:color="auto" w:fill="FFFFFF"/>
        </w:rPr>
        <w:t xml:space="preserve"> variable suivant l'hébergement réservé (cf. grilles tarifaires).</w:t>
      </w:r>
    </w:p>
    <w:p w14:paraId="21AAD3D7"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  </w:t>
      </w:r>
    </w:p>
    <w:p w14:paraId="318DB4AD" w14:textId="47935892" w:rsidR="009201F1" w:rsidRPr="00377A5E" w:rsidRDefault="009201F1" w:rsidP="00377A5E">
      <w:pPr>
        <w:pStyle w:val="Paragraphedeliste"/>
        <w:numPr>
          <w:ilvl w:val="0"/>
          <w:numId w:val="23"/>
        </w:numPr>
        <w:shd w:val="clear" w:color="auto" w:fill="8DB3E2" w:themeFill="text2" w:themeFillTint="66"/>
        <w:spacing w:after="0"/>
        <w:jc w:val="both"/>
        <w:rPr>
          <w:rFonts w:ascii="Trebuchet MS" w:hAnsi="Trebuchet MS"/>
          <w:b/>
          <w:sz w:val="24"/>
          <w:szCs w:val="24"/>
        </w:rPr>
      </w:pPr>
      <w:r w:rsidRPr="00377A5E">
        <w:rPr>
          <w:rFonts w:ascii="Trebuchet MS" w:hAnsi="Trebuchet MS"/>
          <w:b/>
          <w:sz w:val="24"/>
          <w:szCs w:val="24"/>
        </w:rPr>
        <w:t>TARIFS ET TAXE DE SÉJOUR</w:t>
      </w:r>
    </w:p>
    <w:p w14:paraId="0CEBA7DC" w14:textId="77777777" w:rsidR="00377A5E" w:rsidRPr="00377A5E" w:rsidRDefault="00377A5E" w:rsidP="00377A5E">
      <w:pPr>
        <w:pStyle w:val="Paragraphedeliste"/>
        <w:spacing w:after="0"/>
        <w:ind w:left="1140"/>
        <w:jc w:val="both"/>
        <w:rPr>
          <w:rFonts w:ascii="Trebuchet MS" w:hAnsi="Trebuchet MS"/>
          <w:b/>
          <w:sz w:val="24"/>
          <w:szCs w:val="24"/>
        </w:rPr>
      </w:pPr>
    </w:p>
    <w:p w14:paraId="245914F6" w14:textId="1480FEF3" w:rsidR="009201F1" w:rsidRDefault="009201F1" w:rsidP="00D31871">
      <w:pPr>
        <w:spacing w:after="0"/>
        <w:jc w:val="both"/>
        <w:rPr>
          <w:rFonts w:ascii="Trebuchet MS" w:hAnsi="Trebuchet MS"/>
          <w:sz w:val="20"/>
          <w:szCs w:val="20"/>
        </w:rPr>
      </w:pPr>
      <w:r w:rsidRPr="00802651">
        <w:rPr>
          <w:rFonts w:ascii="Trebuchet MS" w:hAnsi="Trebuchet MS"/>
          <w:sz w:val="20"/>
          <w:szCs w:val="20"/>
        </w:rPr>
        <w:t>Les prix indiqués s</w:t>
      </w:r>
      <w:r w:rsidR="00EE35B5" w:rsidRPr="00802651">
        <w:rPr>
          <w:rFonts w:ascii="Trebuchet MS" w:hAnsi="Trebuchet MS"/>
          <w:sz w:val="20"/>
          <w:szCs w:val="20"/>
        </w:rPr>
        <w:t xml:space="preserve">ont valables pour la saison </w:t>
      </w:r>
      <w:r w:rsidR="000B7205" w:rsidRPr="00802651">
        <w:rPr>
          <w:rFonts w:ascii="Trebuchet MS" w:hAnsi="Trebuchet MS"/>
          <w:sz w:val="20"/>
          <w:szCs w:val="20"/>
        </w:rPr>
        <w:t>20</w:t>
      </w:r>
      <w:r w:rsidR="00336B6B">
        <w:rPr>
          <w:rFonts w:ascii="Trebuchet MS" w:hAnsi="Trebuchet MS"/>
          <w:sz w:val="20"/>
          <w:szCs w:val="20"/>
        </w:rPr>
        <w:t>2</w:t>
      </w:r>
      <w:r w:rsidR="00377A5E">
        <w:rPr>
          <w:rFonts w:ascii="Trebuchet MS" w:hAnsi="Trebuchet MS"/>
          <w:sz w:val="20"/>
          <w:szCs w:val="20"/>
        </w:rPr>
        <w:t>1</w:t>
      </w:r>
      <w:r w:rsidRPr="00802651">
        <w:rPr>
          <w:rFonts w:ascii="Trebuchet MS" w:hAnsi="Trebuchet MS"/>
          <w:sz w:val="20"/>
          <w:szCs w:val="20"/>
        </w:rPr>
        <w:t>. Ils correspondent à une nuit et s'entendent en euros, TVA incluse (voir ce que nos prix comprennent sur la première page des tarifs).</w:t>
      </w:r>
    </w:p>
    <w:p w14:paraId="5453FCF4" w14:textId="351BFD73" w:rsidR="00377A5E" w:rsidRDefault="00377A5E" w:rsidP="00D31871">
      <w:pPr>
        <w:spacing w:after="0"/>
        <w:jc w:val="both"/>
        <w:rPr>
          <w:rFonts w:ascii="Trebuchet MS" w:hAnsi="Trebuchet MS"/>
          <w:sz w:val="20"/>
          <w:szCs w:val="20"/>
        </w:rPr>
      </w:pPr>
    </w:p>
    <w:p w14:paraId="0DD6F255" w14:textId="0A1B5A49" w:rsidR="00377A5E" w:rsidRDefault="00377A5E" w:rsidP="00D31871">
      <w:pPr>
        <w:spacing w:after="0"/>
        <w:jc w:val="both"/>
        <w:rPr>
          <w:rFonts w:ascii="Trebuchet MS" w:hAnsi="Trebuchet MS"/>
          <w:sz w:val="20"/>
          <w:szCs w:val="20"/>
        </w:rPr>
      </w:pPr>
    </w:p>
    <w:p w14:paraId="566346DC" w14:textId="39A2436F" w:rsidR="00377A5E" w:rsidRDefault="00377A5E" w:rsidP="00D31871">
      <w:pPr>
        <w:spacing w:after="0"/>
        <w:jc w:val="both"/>
        <w:rPr>
          <w:rFonts w:ascii="Trebuchet MS" w:hAnsi="Trebuchet MS"/>
          <w:sz w:val="20"/>
          <w:szCs w:val="20"/>
        </w:rPr>
      </w:pPr>
    </w:p>
    <w:p w14:paraId="67E1B63C" w14:textId="4EF6C366" w:rsidR="009201F1" w:rsidRPr="00377A5E" w:rsidRDefault="009201F1" w:rsidP="00377A5E">
      <w:pPr>
        <w:pStyle w:val="Paragraphedeliste"/>
        <w:numPr>
          <w:ilvl w:val="0"/>
          <w:numId w:val="23"/>
        </w:numPr>
        <w:shd w:val="clear" w:color="auto" w:fill="8DB3E2" w:themeFill="text2" w:themeFillTint="66"/>
        <w:spacing w:after="0"/>
        <w:jc w:val="both"/>
        <w:rPr>
          <w:rFonts w:ascii="Trebuchet MS" w:hAnsi="Trebuchet MS"/>
          <w:b/>
          <w:sz w:val="24"/>
          <w:szCs w:val="24"/>
        </w:rPr>
      </w:pPr>
      <w:r w:rsidRPr="00377A5E">
        <w:rPr>
          <w:rFonts w:ascii="Trebuchet MS" w:hAnsi="Trebuchet MS"/>
          <w:b/>
          <w:sz w:val="24"/>
          <w:szCs w:val="24"/>
        </w:rPr>
        <w:lastRenderedPageBreak/>
        <w:t>CONDITIONS DE PAIEMENT</w:t>
      </w:r>
    </w:p>
    <w:p w14:paraId="08AC243C" w14:textId="77777777" w:rsidR="00377A5E" w:rsidRPr="00377A5E" w:rsidRDefault="00377A5E" w:rsidP="00377A5E">
      <w:pPr>
        <w:pStyle w:val="Paragraphedeliste"/>
        <w:spacing w:after="0"/>
        <w:ind w:left="1140"/>
        <w:jc w:val="both"/>
        <w:rPr>
          <w:rFonts w:ascii="Trebuchet MS" w:hAnsi="Trebuchet MS"/>
          <w:b/>
          <w:sz w:val="24"/>
          <w:szCs w:val="24"/>
        </w:rPr>
      </w:pPr>
    </w:p>
    <w:p w14:paraId="5918FF60" w14:textId="77777777" w:rsidR="009201F1" w:rsidRPr="00802651" w:rsidRDefault="009201F1" w:rsidP="00D31871">
      <w:pPr>
        <w:spacing w:after="0"/>
        <w:jc w:val="both"/>
        <w:rPr>
          <w:rFonts w:ascii="Trebuchet MS" w:hAnsi="Trebuchet MS"/>
          <w:b/>
          <w:sz w:val="20"/>
          <w:szCs w:val="20"/>
        </w:rPr>
      </w:pPr>
      <w:r w:rsidRPr="00802651">
        <w:rPr>
          <w:rFonts w:ascii="Trebuchet MS" w:hAnsi="Trebuchet MS"/>
          <w:b/>
          <w:sz w:val="20"/>
          <w:szCs w:val="20"/>
        </w:rPr>
        <w:t>3.1</w:t>
      </w:r>
      <w:r w:rsidRPr="00802651">
        <w:rPr>
          <w:rFonts w:ascii="Trebuchet MS" w:hAnsi="Trebuchet MS"/>
          <w:b/>
          <w:sz w:val="20"/>
          <w:szCs w:val="20"/>
        </w:rPr>
        <w:tab/>
        <w:t>Emplacement de camping</w:t>
      </w:r>
    </w:p>
    <w:p w14:paraId="7FD8E5B8" w14:textId="77777777" w:rsidR="00315D38" w:rsidRDefault="00315D38" w:rsidP="00D31871">
      <w:pPr>
        <w:spacing w:after="0"/>
        <w:jc w:val="both"/>
        <w:rPr>
          <w:rFonts w:ascii="Trebuchet MS" w:hAnsi="Trebuchet MS"/>
          <w:sz w:val="20"/>
          <w:szCs w:val="20"/>
        </w:rPr>
      </w:pPr>
    </w:p>
    <w:p w14:paraId="19234ECD" w14:textId="08E5F206" w:rsidR="00315D38" w:rsidRPr="00315D38" w:rsidRDefault="00315D38" w:rsidP="00315D38">
      <w:pPr>
        <w:spacing w:after="0"/>
        <w:jc w:val="both"/>
        <w:rPr>
          <w:rFonts w:ascii="Trebuchet MS" w:hAnsi="Trebuchet MS"/>
          <w:sz w:val="20"/>
          <w:szCs w:val="20"/>
        </w:rPr>
      </w:pPr>
      <w:r w:rsidRPr="00315D38">
        <w:rPr>
          <w:rFonts w:ascii="Trebuchet MS" w:hAnsi="Trebuchet MS"/>
          <w:sz w:val="20"/>
          <w:szCs w:val="20"/>
        </w:rPr>
        <w:t xml:space="preserve">Pour les réservations effectuées plus de </w:t>
      </w:r>
      <w:r w:rsidRPr="00315D38">
        <w:rPr>
          <w:rFonts w:ascii="Trebuchet MS" w:hAnsi="Trebuchet MS"/>
          <w:sz w:val="20"/>
          <w:szCs w:val="20"/>
        </w:rPr>
        <w:t>7</w:t>
      </w:r>
      <w:r w:rsidRPr="00315D38">
        <w:rPr>
          <w:rFonts w:ascii="Trebuchet MS" w:hAnsi="Trebuchet MS"/>
          <w:sz w:val="20"/>
          <w:szCs w:val="20"/>
        </w:rPr>
        <w:t xml:space="preserve"> jours avant le début du séjour, un acompte de 25 % du prix du montant des prestations réservées et les frais de dossiers doivent être réglés dès la réservation au camping. Le solde doit être payé au plus tard </w:t>
      </w:r>
      <w:r w:rsidRPr="00315D38">
        <w:rPr>
          <w:rFonts w:ascii="Trebuchet MS" w:hAnsi="Trebuchet MS"/>
          <w:sz w:val="20"/>
          <w:szCs w:val="20"/>
        </w:rPr>
        <w:t>7</w:t>
      </w:r>
      <w:r w:rsidRPr="00315D38">
        <w:rPr>
          <w:rFonts w:ascii="Trebuchet MS" w:hAnsi="Trebuchet MS"/>
          <w:sz w:val="20"/>
          <w:szCs w:val="20"/>
        </w:rPr>
        <w:t xml:space="preserve"> jours avant la date du début du séjour au camping.</w:t>
      </w:r>
    </w:p>
    <w:p w14:paraId="7A92BE33" w14:textId="42C22D0A" w:rsidR="00315D38" w:rsidRDefault="00315D38" w:rsidP="00315D38">
      <w:pPr>
        <w:spacing w:after="0"/>
        <w:jc w:val="both"/>
        <w:rPr>
          <w:rFonts w:ascii="Trebuchet MS" w:hAnsi="Trebuchet MS"/>
          <w:sz w:val="20"/>
          <w:szCs w:val="20"/>
        </w:rPr>
      </w:pPr>
      <w:r w:rsidRPr="00315D38">
        <w:rPr>
          <w:rFonts w:ascii="Trebuchet MS" w:hAnsi="Trebuchet MS"/>
          <w:sz w:val="20"/>
          <w:szCs w:val="20"/>
        </w:rPr>
        <w:t xml:space="preserve">Pour les réservations effectuées moins de </w:t>
      </w:r>
      <w:r w:rsidRPr="00315D38">
        <w:rPr>
          <w:rFonts w:ascii="Trebuchet MS" w:hAnsi="Trebuchet MS"/>
          <w:sz w:val="20"/>
          <w:szCs w:val="20"/>
        </w:rPr>
        <w:t>7</w:t>
      </w:r>
      <w:r w:rsidRPr="00315D38">
        <w:rPr>
          <w:rFonts w:ascii="Trebuchet MS" w:hAnsi="Trebuchet MS"/>
          <w:sz w:val="20"/>
          <w:szCs w:val="20"/>
        </w:rPr>
        <w:t xml:space="preserve"> jours avant la date de début du séjour, le règlement intégral doit être effectué au moment de la réservation au camping.</w:t>
      </w:r>
    </w:p>
    <w:p w14:paraId="7CF23334" w14:textId="77777777" w:rsidR="00315D38" w:rsidRPr="00802651" w:rsidRDefault="00315D38" w:rsidP="00315D38">
      <w:pPr>
        <w:spacing w:after="0"/>
        <w:jc w:val="both"/>
        <w:rPr>
          <w:rFonts w:ascii="Trebuchet MS" w:hAnsi="Trebuchet MS"/>
          <w:sz w:val="20"/>
          <w:szCs w:val="20"/>
        </w:rPr>
      </w:pPr>
    </w:p>
    <w:p w14:paraId="1416CBBF" w14:textId="0A9B5B2C" w:rsidR="009201F1" w:rsidRPr="00CB19E1" w:rsidRDefault="009201F1" w:rsidP="00CB19E1">
      <w:pPr>
        <w:pStyle w:val="Paragraphedeliste"/>
        <w:numPr>
          <w:ilvl w:val="1"/>
          <w:numId w:val="23"/>
        </w:numPr>
        <w:spacing w:after="0"/>
        <w:jc w:val="both"/>
        <w:rPr>
          <w:rFonts w:ascii="Trebuchet MS" w:hAnsi="Trebuchet MS"/>
          <w:b/>
          <w:sz w:val="20"/>
          <w:szCs w:val="20"/>
        </w:rPr>
      </w:pPr>
      <w:r w:rsidRPr="00CB19E1">
        <w:rPr>
          <w:rFonts w:ascii="Trebuchet MS" w:hAnsi="Trebuchet MS"/>
          <w:b/>
          <w:sz w:val="20"/>
          <w:szCs w:val="20"/>
        </w:rPr>
        <w:t>Location</w:t>
      </w:r>
    </w:p>
    <w:p w14:paraId="03EBDD74" w14:textId="77777777" w:rsidR="00CB19E1" w:rsidRPr="00CB19E1" w:rsidRDefault="00CB19E1" w:rsidP="00CB19E1">
      <w:pPr>
        <w:pStyle w:val="Paragraphedeliste"/>
        <w:spacing w:after="0"/>
        <w:ind w:left="1065"/>
        <w:jc w:val="both"/>
        <w:rPr>
          <w:rFonts w:ascii="Trebuchet MS" w:hAnsi="Trebuchet MS"/>
          <w:b/>
          <w:sz w:val="20"/>
          <w:szCs w:val="20"/>
        </w:rPr>
      </w:pPr>
    </w:p>
    <w:p w14:paraId="49930ABE" w14:textId="77777777" w:rsidR="009201F1" w:rsidRPr="00315D38" w:rsidRDefault="009201F1" w:rsidP="00D31871">
      <w:pPr>
        <w:spacing w:after="0"/>
        <w:jc w:val="both"/>
        <w:rPr>
          <w:rFonts w:ascii="Trebuchet MS" w:hAnsi="Trebuchet MS"/>
          <w:sz w:val="20"/>
          <w:szCs w:val="20"/>
        </w:rPr>
      </w:pPr>
      <w:r w:rsidRPr="00315D38">
        <w:rPr>
          <w:rFonts w:ascii="Trebuchet MS" w:hAnsi="Trebuchet MS"/>
          <w:sz w:val="20"/>
          <w:szCs w:val="20"/>
        </w:rPr>
        <w:t>Pour les réservations effectuées plus de 30 jou</w:t>
      </w:r>
      <w:r w:rsidR="000B7205" w:rsidRPr="00315D38">
        <w:rPr>
          <w:rFonts w:ascii="Trebuchet MS" w:hAnsi="Trebuchet MS"/>
          <w:sz w:val="20"/>
          <w:szCs w:val="20"/>
        </w:rPr>
        <w:t xml:space="preserve">rs avant le début du séjour, </w:t>
      </w:r>
      <w:r w:rsidR="00291FED" w:rsidRPr="00315D38">
        <w:rPr>
          <w:rFonts w:ascii="Trebuchet MS" w:hAnsi="Trebuchet MS"/>
          <w:sz w:val="20"/>
          <w:szCs w:val="20"/>
        </w:rPr>
        <w:t xml:space="preserve">un acompte </w:t>
      </w:r>
      <w:r w:rsidRPr="00315D38">
        <w:rPr>
          <w:rFonts w:ascii="Trebuchet MS" w:hAnsi="Trebuchet MS"/>
          <w:sz w:val="20"/>
          <w:szCs w:val="20"/>
        </w:rPr>
        <w:t>de 25 % du prix du montant des prestations réservées et les frais de dossiers doivent être réglés dès la réservation au camping. Le solde doit être payé au plus tard 30 jours avant la date du début du séjour au camping.</w:t>
      </w:r>
    </w:p>
    <w:p w14:paraId="2910093F" w14:textId="77777777" w:rsidR="009201F1" w:rsidRPr="00802651" w:rsidRDefault="009201F1" w:rsidP="00D31871">
      <w:pPr>
        <w:spacing w:after="0"/>
        <w:jc w:val="both"/>
        <w:rPr>
          <w:rFonts w:ascii="Trebuchet MS" w:hAnsi="Trebuchet MS"/>
          <w:sz w:val="20"/>
          <w:szCs w:val="20"/>
        </w:rPr>
      </w:pPr>
      <w:r w:rsidRPr="00315D38">
        <w:rPr>
          <w:rFonts w:ascii="Trebuchet MS" w:hAnsi="Trebuchet MS"/>
          <w:sz w:val="20"/>
          <w:szCs w:val="20"/>
        </w:rPr>
        <w:t>Pour les réservations effectuées moins de 30 jours avant la date de début du séjour, le règlement intégral doit être effectué au moment de la réservation au camping.</w:t>
      </w:r>
    </w:p>
    <w:p w14:paraId="673F70C7" w14:textId="77777777" w:rsidR="003E4C77" w:rsidRPr="00802651" w:rsidRDefault="003E4C77" w:rsidP="00D31871">
      <w:pPr>
        <w:spacing w:after="0"/>
        <w:jc w:val="both"/>
        <w:rPr>
          <w:rFonts w:ascii="Trebuchet MS" w:hAnsi="Trebuchet MS"/>
          <w:sz w:val="20"/>
          <w:szCs w:val="20"/>
        </w:rPr>
      </w:pPr>
    </w:p>
    <w:p w14:paraId="07D679A8" w14:textId="77777777" w:rsidR="003E4C77" w:rsidRPr="00802651" w:rsidRDefault="003E4C77" w:rsidP="00D31871">
      <w:pPr>
        <w:spacing w:after="0"/>
        <w:jc w:val="both"/>
        <w:rPr>
          <w:rFonts w:ascii="Trebuchet MS" w:hAnsi="Trebuchet MS"/>
          <w:sz w:val="20"/>
          <w:szCs w:val="20"/>
        </w:rPr>
      </w:pPr>
      <w:r w:rsidRPr="00802651">
        <w:rPr>
          <w:rStyle w:val="Accentuation"/>
          <w:rFonts w:ascii="Trebuchet MS" w:hAnsi="Trebuchet MS" w:cs="Arial"/>
          <w:i w:val="0"/>
          <w:sz w:val="20"/>
          <w:szCs w:val="20"/>
          <w:shd w:val="clear" w:color="auto" w:fill="FFFFFF"/>
        </w:rPr>
        <w:t>En cas de retard de paiement, seront exigibles, conformément à l'article L 441-6 du code de commerce, une indemnité calculée sur la base de trois fois le taux de l'intérêt légal en vigueur ainsi qu'une indemnité forfaitaire pour frais de recouvrement de 40 euros.</w:t>
      </w:r>
    </w:p>
    <w:p w14:paraId="4A05E312"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  </w:t>
      </w:r>
    </w:p>
    <w:p w14:paraId="5EE4F67D" w14:textId="41F2EC58" w:rsidR="009201F1" w:rsidRPr="00377A5E" w:rsidRDefault="009201F1" w:rsidP="00377A5E">
      <w:pPr>
        <w:pStyle w:val="Paragraphedeliste"/>
        <w:numPr>
          <w:ilvl w:val="0"/>
          <w:numId w:val="23"/>
        </w:numPr>
        <w:shd w:val="clear" w:color="auto" w:fill="8DB3E2" w:themeFill="text2" w:themeFillTint="66"/>
        <w:spacing w:after="0"/>
        <w:jc w:val="both"/>
        <w:rPr>
          <w:rFonts w:ascii="Trebuchet MS" w:hAnsi="Trebuchet MS"/>
          <w:b/>
          <w:sz w:val="24"/>
          <w:szCs w:val="24"/>
        </w:rPr>
      </w:pPr>
      <w:r w:rsidRPr="00377A5E">
        <w:rPr>
          <w:rFonts w:ascii="Trebuchet MS" w:hAnsi="Trebuchet MS"/>
          <w:b/>
          <w:sz w:val="24"/>
          <w:szCs w:val="24"/>
        </w:rPr>
        <w:t>ANNULATION ET MODIFICATIONS</w:t>
      </w:r>
    </w:p>
    <w:p w14:paraId="526D30B8" w14:textId="77777777" w:rsidR="00377A5E" w:rsidRPr="00377A5E" w:rsidRDefault="00377A5E" w:rsidP="00377A5E">
      <w:pPr>
        <w:pStyle w:val="Paragraphedeliste"/>
        <w:spacing w:after="0"/>
        <w:ind w:left="1140"/>
        <w:jc w:val="both"/>
        <w:rPr>
          <w:rFonts w:ascii="Trebuchet MS" w:hAnsi="Trebuchet MS"/>
          <w:b/>
          <w:sz w:val="24"/>
          <w:szCs w:val="24"/>
        </w:rPr>
      </w:pPr>
    </w:p>
    <w:p w14:paraId="10D10828" w14:textId="5EDCD24B" w:rsidR="009201F1" w:rsidRDefault="009201F1" w:rsidP="008B168F">
      <w:pPr>
        <w:spacing w:after="0"/>
        <w:ind w:left="360"/>
        <w:jc w:val="both"/>
        <w:rPr>
          <w:rFonts w:ascii="Trebuchet MS" w:hAnsi="Trebuchet MS"/>
          <w:b/>
          <w:sz w:val="20"/>
          <w:szCs w:val="20"/>
        </w:rPr>
      </w:pPr>
      <w:r w:rsidRPr="00802651">
        <w:rPr>
          <w:rFonts w:ascii="Trebuchet MS" w:hAnsi="Trebuchet MS"/>
          <w:b/>
          <w:sz w:val="20"/>
          <w:szCs w:val="20"/>
        </w:rPr>
        <w:t>4.1</w:t>
      </w:r>
      <w:r w:rsidRPr="00802651">
        <w:rPr>
          <w:rFonts w:ascii="Trebuchet MS" w:hAnsi="Trebuchet MS"/>
          <w:b/>
          <w:sz w:val="20"/>
          <w:szCs w:val="20"/>
        </w:rPr>
        <w:tab/>
      </w:r>
      <w:r w:rsidR="008B168F">
        <w:rPr>
          <w:rFonts w:ascii="Trebuchet MS" w:hAnsi="Trebuchet MS"/>
          <w:b/>
          <w:sz w:val="20"/>
          <w:szCs w:val="20"/>
        </w:rPr>
        <w:t xml:space="preserve">      </w:t>
      </w:r>
      <w:r w:rsidRPr="00802651">
        <w:rPr>
          <w:rFonts w:ascii="Trebuchet MS" w:hAnsi="Trebuchet MS"/>
          <w:b/>
          <w:sz w:val="20"/>
          <w:szCs w:val="20"/>
        </w:rPr>
        <w:t>Modification de votre réservation</w:t>
      </w:r>
    </w:p>
    <w:p w14:paraId="26BCC718" w14:textId="77777777" w:rsidR="00CB19E1" w:rsidRPr="00802651" w:rsidRDefault="00CB19E1" w:rsidP="00D31871">
      <w:pPr>
        <w:spacing w:after="0"/>
        <w:jc w:val="both"/>
        <w:rPr>
          <w:rFonts w:ascii="Trebuchet MS" w:hAnsi="Trebuchet MS"/>
          <w:b/>
          <w:sz w:val="20"/>
          <w:szCs w:val="20"/>
        </w:rPr>
      </w:pPr>
    </w:p>
    <w:p w14:paraId="3E32ABD7" w14:textId="6D2F53A4"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Des modifications concernant votre réservation peuvent être effectuées sans frais, sous réserve de disponibilités</w:t>
      </w:r>
      <w:r w:rsidR="008B168F">
        <w:rPr>
          <w:rFonts w:ascii="Trebuchet MS" w:hAnsi="Trebuchet MS"/>
          <w:sz w:val="20"/>
          <w:szCs w:val="20"/>
        </w:rPr>
        <w:t xml:space="preserve"> et au moins 15 jours avant le début de votre séjour.</w:t>
      </w:r>
    </w:p>
    <w:p w14:paraId="38F7319F"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En l'absence de message de votre part indiquant un report de votre date d'arrivée, l'hébergement pourra être à nouveau disponible à la vente 24 heures après la date d'arrivée mentionnée sur le contrat, et vous perdrez en conséquence le bénéfice de votre réservation.</w:t>
      </w:r>
    </w:p>
    <w:p w14:paraId="7E37646B"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 </w:t>
      </w:r>
    </w:p>
    <w:p w14:paraId="2E145DE6" w14:textId="24C4E36C" w:rsidR="009201F1" w:rsidRPr="008B168F" w:rsidRDefault="009201F1" w:rsidP="008B168F">
      <w:pPr>
        <w:pStyle w:val="Paragraphedeliste"/>
        <w:numPr>
          <w:ilvl w:val="1"/>
          <w:numId w:val="23"/>
        </w:numPr>
        <w:spacing w:after="0"/>
        <w:jc w:val="both"/>
        <w:rPr>
          <w:rFonts w:ascii="Trebuchet MS" w:hAnsi="Trebuchet MS"/>
          <w:b/>
          <w:sz w:val="20"/>
          <w:szCs w:val="20"/>
        </w:rPr>
      </w:pPr>
      <w:r w:rsidRPr="008B168F">
        <w:rPr>
          <w:rFonts w:ascii="Trebuchet MS" w:hAnsi="Trebuchet MS"/>
          <w:b/>
          <w:sz w:val="20"/>
          <w:szCs w:val="20"/>
        </w:rPr>
        <w:t>Prestations non utilisées</w:t>
      </w:r>
    </w:p>
    <w:p w14:paraId="1F694691" w14:textId="77777777" w:rsidR="008B168F" w:rsidRPr="008B168F" w:rsidRDefault="008B168F" w:rsidP="008B168F">
      <w:pPr>
        <w:pStyle w:val="Paragraphedeliste"/>
        <w:spacing w:after="0"/>
        <w:ind w:left="1065"/>
        <w:jc w:val="both"/>
        <w:rPr>
          <w:rFonts w:ascii="Trebuchet MS" w:hAnsi="Trebuchet MS"/>
          <w:b/>
          <w:sz w:val="20"/>
          <w:szCs w:val="20"/>
        </w:rPr>
      </w:pPr>
    </w:p>
    <w:p w14:paraId="5E63124D" w14:textId="77777777" w:rsidR="009201F1" w:rsidRPr="00315D38" w:rsidRDefault="009201F1" w:rsidP="00D31871">
      <w:pPr>
        <w:spacing w:after="0"/>
        <w:jc w:val="both"/>
        <w:rPr>
          <w:rFonts w:ascii="Trebuchet MS" w:hAnsi="Trebuchet MS"/>
          <w:color w:val="FF0000"/>
          <w:sz w:val="20"/>
          <w:szCs w:val="20"/>
        </w:rPr>
      </w:pPr>
      <w:r w:rsidRPr="00315D38">
        <w:rPr>
          <w:rFonts w:ascii="Trebuchet MS" w:hAnsi="Trebuchet MS"/>
          <w:color w:val="FF0000"/>
          <w:sz w:val="20"/>
          <w:szCs w:val="20"/>
        </w:rPr>
        <w:t>Tout séjour interrompu, ou abrégé (arrivée tardive, départ anticipé) de votre fait ne pourra donner lieu à un remboursement.</w:t>
      </w:r>
    </w:p>
    <w:p w14:paraId="19C1F455"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 </w:t>
      </w:r>
    </w:p>
    <w:p w14:paraId="40C72AFC" w14:textId="10479A17" w:rsidR="009201F1" w:rsidRPr="008B168F" w:rsidRDefault="009201F1" w:rsidP="008B168F">
      <w:pPr>
        <w:pStyle w:val="Paragraphedeliste"/>
        <w:numPr>
          <w:ilvl w:val="1"/>
          <w:numId w:val="23"/>
        </w:numPr>
        <w:spacing w:after="0"/>
        <w:jc w:val="both"/>
        <w:rPr>
          <w:rFonts w:ascii="Trebuchet MS" w:hAnsi="Trebuchet MS"/>
          <w:b/>
          <w:sz w:val="20"/>
          <w:szCs w:val="20"/>
        </w:rPr>
      </w:pPr>
      <w:r w:rsidRPr="008B168F">
        <w:rPr>
          <w:rFonts w:ascii="Trebuchet MS" w:hAnsi="Trebuchet MS"/>
          <w:b/>
          <w:sz w:val="20"/>
          <w:szCs w:val="20"/>
        </w:rPr>
        <w:t xml:space="preserve">Annulation du fait </w:t>
      </w:r>
      <w:r w:rsidR="0082015A" w:rsidRPr="008B168F">
        <w:rPr>
          <w:rFonts w:ascii="Trebuchet MS" w:hAnsi="Trebuchet MS"/>
          <w:b/>
          <w:sz w:val="20"/>
          <w:szCs w:val="20"/>
        </w:rPr>
        <w:t>du</w:t>
      </w:r>
      <w:r w:rsidRPr="008B168F">
        <w:rPr>
          <w:rFonts w:ascii="Trebuchet MS" w:hAnsi="Trebuchet MS"/>
          <w:b/>
          <w:sz w:val="20"/>
          <w:szCs w:val="20"/>
        </w:rPr>
        <w:t xml:space="preserve"> camping de la Plage</w:t>
      </w:r>
    </w:p>
    <w:p w14:paraId="36F5D70B" w14:textId="77777777" w:rsidR="008B168F" w:rsidRPr="008B168F" w:rsidRDefault="008B168F" w:rsidP="008B168F">
      <w:pPr>
        <w:pStyle w:val="Paragraphedeliste"/>
        <w:spacing w:after="0"/>
        <w:ind w:left="1065"/>
        <w:jc w:val="both"/>
        <w:rPr>
          <w:rFonts w:ascii="Trebuchet MS" w:hAnsi="Trebuchet MS"/>
          <w:b/>
          <w:sz w:val="20"/>
          <w:szCs w:val="20"/>
        </w:rPr>
      </w:pPr>
    </w:p>
    <w:p w14:paraId="33C8D1AD"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En cas d'annulation du fait </w:t>
      </w:r>
      <w:r w:rsidR="0082015A" w:rsidRPr="00802651">
        <w:rPr>
          <w:rFonts w:ascii="Trebuchet MS" w:hAnsi="Trebuchet MS"/>
          <w:sz w:val="20"/>
          <w:szCs w:val="20"/>
        </w:rPr>
        <w:t>du</w:t>
      </w:r>
      <w:r w:rsidRPr="00802651">
        <w:rPr>
          <w:rFonts w:ascii="Trebuchet MS" w:hAnsi="Trebuchet MS"/>
          <w:sz w:val="20"/>
          <w:szCs w:val="20"/>
        </w:rPr>
        <w:t xml:space="preserve"> camping de la Plage, sauf en cas de force majeure, le séjour sera totalement remboursé. Cette annulation ne pourra cependant pas donner lieu au versement de dommages et intérêts.</w:t>
      </w:r>
    </w:p>
    <w:p w14:paraId="3A20A24E"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 </w:t>
      </w:r>
    </w:p>
    <w:p w14:paraId="10FF569E" w14:textId="476F4060" w:rsidR="009201F1" w:rsidRPr="008B168F" w:rsidRDefault="009201F1" w:rsidP="008B168F">
      <w:pPr>
        <w:pStyle w:val="Paragraphedeliste"/>
        <w:numPr>
          <w:ilvl w:val="1"/>
          <w:numId w:val="23"/>
        </w:numPr>
        <w:spacing w:after="0"/>
        <w:jc w:val="both"/>
        <w:rPr>
          <w:rFonts w:ascii="Trebuchet MS" w:hAnsi="Trebuchet MS"/>
          <w:b/>
          <w:sz w:val="20"/>
          <w:szCs w:val="20"/>
        </w:rPr>
      </w:pPr>
      <w:r w:rsidRPr="008B168F">
        <w:rPr>
          <w:rFonts w:ascii="Trebuchet MS" w:hAnsi="Trebuchet MS"/>
          <w:b/>
          <w:sz w:val="20"/>
          <w:szCs w:val="20"/>
        </w:rPr>
        <w:t>Annulation du fait du campeur</w:t>
      </w:r>
    </w:p>
    <w:p w14:paraId="5FB4003E" w14:textId="177A227E" w:rsidR="00377A5E" w:rsidRDefault="00377A5E" w:rsidP="00D31871">
      <w:pPr>
        <w:spacing w:after="0"/>
        <w:jc w:val="both"/>
        <w:rPr>
          <w:rFonts w:ascii="Trebuchet MS" w:hAnsi="Trebuchet MS"/>
          <w:b/>
          <w:sz w:val="20"/>
          <w:szCs w:val="20"/>
        </w:rPr>
      </w:pPr>
    </w:p>
    <w:p w14:paraId="4389F8B1" w14:textId="7E37213B" w:rsidR="00377A5E" w:rsidRDefault="00377A5E" w:rsidP="00377A5E">
      <w:pPr>
        <w:pStyle w:val="Paragraphedeliste"/>
        <w:numPr>
          <w:ilvl w:val="0"/>
          <w:numId w:val="22"/>
        </w:numPr>
        <w:spacing w:after="0"/>
        <w:jc w:val="both"/>
        <w:rPr>
          <w:rFonts w:ascii="Trebuchet MS" w:hAnsi="Trebuchet MS"/>
          <w:b/>
          <w:i/>
          <w:iCs/>
          <w:sz w:val="20"/>
          <w:szCs w:val="20"/>
        </w:rPr>
      </w:pPr>
      <w:r w:rsidRPr="00377A5E">
        <w:rPr>
          <w:rFonts w:ascii="Trebuchet MS" w:hAnsi="Trebuchet MS"/>
          <w:b/>
          <w:i/>
          <w:iCs/>
          <w:sz w:val="20"/>
          <w:szCs w:val="20"/>
        </w:rPr>
        <w:t>Pour les emplacements de camping</w:t>
      </w:r>
    </w:p>
    <w:p w14:paraId="2402CA5F" w14:textId="77777777" w:rsidR="00377A5E" w:rsidRPr="00377A5E" w:rsidRDefault="00377A5E" w:rsidP="00377A5E">
      <w:pPr>
        <w:pStyle w:val="Paragraphedeliste"/>
        <w:spacing w:after="0"/>
        <w:jc w:val="both"/>
        <w:rPr>
          <w:rFonts w:ascii="Trebuchet MS" w:hAnsi="Trebuchet MS"/>
          <w:b/>
          <w:i/>
          <w:iCs/>
          <w:sz w:val="20"/>
          <w:szCs w:val="20"/>
        </w:rPr>
      </w:pPr>
    </w:p>
    <w:p w14:paraId="2EAA9B6E"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Les annulations doivent être formulées par écrit à la direction du camping.</w:t>
      </w:r>
    </w:p>
    <w:p w14:paraId="62198EFE" w14:textId="77777777" w:rsidR="009201F1" w:rsidRPr="00377A5E" w:rsidRDefault="009201F1" w:rsidP="00D31871">
      <w:pPr>
        <w:spacing w:after="0"/>
        <w:jc w:val="both"/>
        <w:rPr>
          <w:rFonts w:ascii="Trebuchet MS" w:hAnsi="Trebuchet MS"/>
          <w:sz w:val="20"/>
          <w:szCs w:val="20"/>
          <w:u w:val="single"/>
        </w:rPr>
      </w:pPr>
      <w:r w:rsidRPr="00377A5E">
        <w:rPr>
          <w:rFonts w:ascii="Trebuchet MS" w:hAnsi="Trebuchet MS"/>
          <w:sz w:val="20"/>
          <w:szCs w:val="20"/>
          <w:u w:val="single"/>
        </w:rPr>
        <w:t>1er cas : si l'annulation est formulée au plus tard 30 jours avant la date d'arrivée :</w:t>
      </w:r>
    </w:p>
    <w:p w14:paraId="098FA3C8" w14:textId="77777777" w:rsidR="009201F1" w:rsidRPr="00315D38" w:rsidRDefault="009201F1" w:rsidP="00D31871">
      <w:pPr>
        <w:pStyle w:val="Paragraphedeliste"/>
        <w:numPr>
          <w:ilvl w:val="0"/>
          <w:numId w:val="17"/>
        </w:numPr>
        <w:spacing w:after="0"/>
        <w:jc w:val="both"/>
        <w:rPr>
          <w:rFonts w:ascii="Trebuchet MS" w:hAnsi="Trebuchet MS"/>
          <w:sz w:val="20"/>
          <w:szCs w:val="20"/>
        </w:rPr>
      </w:pPr>
      <w:r w:rsidRPr="00315D38">
        <w:rPr>
          <w:rFonts w:ascii="Trebuchet MS" w:hAnsi="Trebuchet MS"/>
          <w:sz w:val="20"/>
          <w:szCs w:val="20"/>
        </w:rPr>
        <w:t xml:space="preserve">50% du montant </w:t>
      </w:r>
      <w:r w:rsidR="00291FED" w:rsidRPr="00315D38">
        <w:rPr>
          <w:rFonts w:ascii="Trebuchet MS" w:hAnsi="Trebuchet MS"/>
          <w:sz w:val="20"/>
          <w:szCs w:val="20"/>
        </w:rPr>
        <w:t>de l’acompte</w:t>
      </w:r>
      <w:r w:rsidRPr="00315D38">
        <w:rPr>
          <w:rFonts w:ascii="Trebuchet MS" w:hAnsi="Trebuchet MS"/>
          <w:sz w:val="20"/>
          <w:szCs w:val="20"/>
        </w:rPr>
        <w:t xml:space="preserve"> </w:t>
      </w:r>
      <w:r w:rsidR="00291FED" w:rsidRPr="00315D38">
        <w:rPr>
          <w:rFonts w:ascii="Trebuchet MS" w:hAnsi="Trebuchet MS"/>
          <w:sz w:val="20"/>
          <w:szCs w:val="20"/>
        </w:rPr>
        <w:t>est remboursé</w:t>
      </w:r>
      <w:r w:rsidRPr="00315D38">
        <w:rPr>
          <w:rFonts w:ascii="Trebuchet MS" w:hAnsi="Trebuchet MS"/>
          <w:sz w:val="20"/>
          <w:szCs w:val="20"/>
        </w:rPr>
        <w:t xml:space="preserve"> au client.</w:t>
      </w:r>
    </w:p>
    <w:p w14:paraId="668AECA5" w14:textId="77777777" w:rsidR="009201F1" w:rsidRPr="00315D38" w:rsidRDefault="009201F1" w:rsidP="00D31871">
      <w:pPr>
        <w:pStyle w:val="Paragraphedeliste"/>
        <w:numPr>
          <w:ilvl w:val="0"/>
          <w:numId w:val="17"/>
        </w:numPr>
        <w:spacing w:after="0"/>
        <w:jc w:val="both"/>
        <w:rPr>
          <w:rFonts w:ascii="Trebuchet MS" w:hAnsi="Trebuchet MS"/>
          <w:sz w:val="20"/>
          <w:szCs w:val="20"/>
        </w:rPr>
      </w:pPr>
      <w:r w:rsidRPr="00315D38">
        <w:rPr>
          <w:rFonts w:ascii="Trebuchet MS" w:hAnsi="Trebuchet MS"/>
          <w:sz w:val="20"/>
          <w:szCs w:val="20"/>
        </w:rPr>
        <w:t>Les frais de réservation ne seront pas remboursés.</w:t>
      </w:r>
    </w:p>
    <w:p w14:paraId="7AA57099" w14:textId="77777777" w:rsidR="009201F1" w:rsidRPr="00377A5E" w:rsidRDefault="009201F1" w:rsidP="00D31871">
      <w:pPr>
        <w:spacing w:after="0"/>
        <w:jc w:val="both"/>
        <w:rPr>
          <w:rFonts w:ascii="Trebuchet MS" w:hAnsi="Trebuchet MS"/>
          <w:sz w:val="20"/>
          <w:szCs w:val="20"/>
          <w:u w:val="single"/>
        </w:rPr>
      </w:pPr>
      <w:r w:rsidRPr="00377A5E">
        <w:rPr>
          <w:rFonts w:ascii="Trebuchet MS" w:hAnsi="Trebuchet MS"/>
          <w:sz w:val="20"/>
          <w:szCs w:val="20"/>
          <w:u w:val="single"/>
        </w:rPr>
        <w:t>2e cas : si l'annulation est formulée moins de 30 jours avant la date d'arrivée :</w:t>
      </w:r>
    </w:p>
    <w:p w14:paraId="37DD84AF" w14:textId="77777777" w:rsidR="009201F1" w:rsidRPr="00315D38" w:rsidRDefault="009201F1" w:rsidP="00D31871">
      <w:pPr>
        <w:pStyle w:val="Paragraphedeliste"/>
        <w:numPr>
          <w:ilvl w:val="0"/>
          <w:numId w:val="18"/>
        </w:numPr>
        <w:spacing w:after="0"/>
        <w:jc w:val="both"/>
        <w:rPr>
          <w:rFonts w:ascii="Trebuchet MS" w:hAnsi="Trebuchet MS"/>
          <w:sz w:val="20"/>
          <w:szCs w:val="20"/>
        </w:rPr>
      </w:pPr>
      <w:r w:rsidRPr="00315D38">
        <w:rPr>
          <w:rFonts w:ascii="Trebuchet MS" w:hAnsi="Trebuchet MS"/>
          <w:sz w:val="20"/>
          <w:szCs w:val="20"/>
        </w:rPr>
        <w:t xml:space="preserve">La totalité </w:t>
      </w:r>
      <w:r w:rsidR="00291FED" w:rsidRPr="00315D38">
        <w:rPr>
          <w:rFonts w:ascii="Trebuchet MS" w:hAnsi="Trebuchet MS"/>
          <w:sz w:val="20"/>
          <w:szCs w:val="20"/>
        </w:rPr>
        <w:t xml:space="preserve">de l’acompte </w:t>
      </w:r>
      <w:r w:rsidRPr="00315D38">
        <w:rPr>
          <w:rFonts w:ascii="Trebuchet MS" w:hAnsi="Trebuchet MS"/>
          <w:sz w:val="20"/>
          <w:szCs w:val="20"/>
        </w:rPr>
        <w:t>et des frais de réservation ne sont pas remboursés.</w:t>
      </w:r>
    </w:p>
    <w:p w14:paraId="48380504" w14:textId="5296DBA0" w:rsidR="009201F1" w:rsidRPr="00377A5E" w:rsidRDefault="009201F1" w:rsidP="00D31871">
      <w:pPr>
        <w:spacing w:after="0"/>
        <w:jc w:val="both"/>
        <w:rPr>
          <w:rFonts w:ascii="Trebuchet MS" w:hAnsi="Trebuchet MS"/>
          <w:i/>
          <w:iCs/>
          <w:sz w:val="20"/>
          <w:szCs w:val="20"/>
          <w:u w:val="single"/>
        </w:rPr>
      </w:pPr>
      <w:r w:rsidRPr="00377A5E">
        <w:rPr>
          <w:rFonts w:ascii="Trebuchet MS" w:hAnsi="Trebuchet MS"/>
          <w:i/>
          <w:iCs/>
          <w:sz w:val="20"/>
          <w:szCs w:val="20"/>
          <w:u w:val="single"/>
        </w:rPr>
        <w:t xml:space="preserve">3e cas : si l'annulation ne nous parvenait pas </w:t>
      </w:r>
      <w:r w:rsidR="00377A5E">
        <w:rPr>
          <w:rFonts w:ascii="Trebuchet MS" w:hAnsi="Trebuchet MS"/>
          <w:i/>
          <w:iCs/>
          <w:sz w:val="20"/>
          <w:szCs w:val="20"/>
          <w:u w:val="single"/>
        </w:rPr>
        <w:t>7</w:t>
      </w:r>
      <w:r w:rsidRPr="00377A5E">
        <w:rPr>
          <w:rFonts w:ascii="Trebuchet MS" w:hAnsi="Trebuchet MS"/>
          <w:i/>
          <w:iCs/>
          <w:sz w:val="20"/>
          <w:szCs w:val="20"/>
          <w:u w:val="single"/>
        </w:rPr>
        <w:t xml:space="preserve"> jours au plus tard avant la date d'arrivée :</w:t>
      </w:r>
    </w:p>
    <w:p w14:paraId="28254352" w14:textId="75CF7C1C" w:rsidR="009201F1" w:rsidRDefault="009201F1" w:rsidP="00D31871">
      <w:pPr>
        <w:pStyle w:val="Paragraphedeliste"/>
        <w:numPr>
          <w:ilvl w:val="0"/>
          <w:numId w:val="18"/>
        </w:numPr>
        <w:spacing w:after="0"/>
        <w:jc w:val="both"/>
        <w:rPr>
          <w:rFonts w:ascii="Trebuchet MS" w:hAnsi="Trebuchet MS"/>
          <w:sz w:val="20"/>
          <w:szCs w:val="20"/>
        </w:rPr>
      </w:pPr>
      <w:r w:rsidRPr="00315D38">
        <w:rPr>
          <w:rFonts w:ascii="Trebuchet MS" w:hAnsi="Trebuchet MS"/>
          <w:sz w:val="20"/>
          <w:szCs w:val="20"/>
        </w:rPr>
        <w:t>Le séjour restera à la charge du client.</w:t>
      </w:r>
    </w:p>
    <w:p w14:paraId="33D9341C" w14:textId="0CC16C0D" w:rsidR="00377A5E" w:rsidRDefault="00377A5E" w:rsidP="00377A5E">
      <w:pPr>
        <w:pStyle w:val="Paragraphedeliste"/>
        <w:spacing w:after="0"/>
        <w:jc w:val="both"/>
        <w:rPr>
          <w:rFonts w:ascii="Trebuchet MS" w:hAnsi="Trebuchet MS"/>
          <w:sz w:val="20"/>
          <w:szCs w:val="20"/>
        </w:rPr>
      </w:pPr>
    </w:p>
    <w:p w14:paraId="735ADB14" w14:textId="77777777" w:rsidR="008B168F" w:rsidRDefault="008B168F" w:rsidP="00377A5E">
      <w:pPr>
        <w:pStyle w:val="Paragraphedeliste"/>
        <w:spacing w:after="0"/>
        <w:jc w:val="both"/>
        <w:rPr>
          <w:rFonts w:ascii="Trebuchet MS" w:hAnsi="Trebuchet MS"/>
          <w:sz w:val="20"/>
          <w:szCs w:val="20"/>
        </w:rPr>
      </w:pPr>
    </w:p>
    <w:p w14:paraId="6D0CB687" w14:textId="1A1A74C2" w:rsidR="00377A5E" w:rsidRDefault="00377A5E" w:rsidP="00377A5E">
      <w:pPr>
        <w:pStyle w:val="Paragraphedeliste"/>
        <w:numPr>
          <w:ilvl w:val="0"/>
          <w:numId w:val="22"/>
        </w:numPr>
        <w:spacing w:after="0"/>
        <w:jc w:val="both"/>
        <w:rPr>
          <w:rFonts w:ascii="Trebuchet MS" w:hAnsi="Trebuchet MS"/>
          <w:b/>
          <w:i/>
          <w:iCs/>
          <w:sz w:val="20"/>
          <w:szCs w:val="20"/>
        </w:rPr>
      </w:pPr>
      <w:r w:rsidRPr="00377A5E">
        <w:rPr>
          <w:rFonts w:ascii="Trebuchet MS" w:hAnsi="Trebuchet MS"/>
          <w:b/>
          <w:i/>
          <w:iCs/>
          <w:sz w:val="20"/>
          <w:szCs w:val="20"/>
        </w:rPr>
        <w:lastRenderedPageBreak/>
        <w:t>Pour les emplacements de camping</w:t>
      </w:r>
    </w:p>
    <w:p w14:paraId="03FDEC94" w14:textId="77777777" w:rsidR="00377A5E" w:rsidRPr="00377A5E" w:rsidRDefault="00377A5E" w:rsidP="00377A5E">
      <w:pPr>
        <w:pStyle w:val="Paragraphedeliste"/>
        <w:spacing w:after="0"/>
        <w:jc w:val="both"/>
        <w:rPr>
          <w:rFonts w:ascii="Trebuchet MS" w:hAnsi="Trebuchet MS"/>
          <w:b/>
          <w:i/>
          <w:iCs/>
          <w:sz w:val="20"/>
          <w:szCs w:val="20"/>
        </w:rPr>
      </w:pPr>
    </w:p>
    <w:p w14:paraId="09F2D6FC" w14:textId="77777777" w:rsidR="00377A5E" w:rsidRPr="00802651" w:rsidRDefault="00377A5E" w:rsidP="00377A5E">
      <w:pPr>
        <w:spacing w:after="0"/>
        <w:jc w:val="both"/>
        <w:rPr>
          <w:rFonts w:ascii="Trebuchet MS" w:hAnsi="Trebuchet MS"/>
          <w:sz w:val="20"/>
          <w:szCs w:val="20"/>
        </w:rPr>
      </w:pPr>
      <w:r w:rsidRPr="00802651">
        <w:rPr>
          <w:rFonts w:ascii="Trebuchet MS" w:hAnsi="Trebuchet MS"/>
          <w:sz w:val="20"/>
          <w:szCs w:val="20"/>
        </w:rPr>
        <w:t>Les annulations doivent être formulées par écrit à la direction du camping.</w:t>
      </w:r>
    </w:p>
    <w:p w14:paraId="442E3087" w14:textId="77777777" w:rsidR="00377A5E" w:rsidRPr="00377A5E" w:rsidRDefault="00377A5E" w:rsidP="00377A5E">
      <w:pPr>
        <w:spacing w:after="0"/>
        <w:jc w:val="both"/>
        <w:rPr>
          <w:rFonts w:ascii="Trebuchet MS" w:hAnsi="Trebuchet MS"/>
          <w:sz w:val="20"/>
          <w:szCs w:val="20"/>
          <w:u w:val="single"/>
        </w:rPr>
      </w:pPr>
      <w:r w:rsidRPr="00377A5E">
        <w:rPr>
          <w:rFonts w:ascii="Trebuchet MS" w:hAnsi="Trebuchet MS"/>
          <w:sz w:val="20"/>
          <w:szCs w:val="20"/>
          <w:u w:val="single"/>
        </w:rPr>
        <w:t>1er cas : si l'annulation est formulée au plus tard 30 jours avant la date d'arrivée :</w:t>
      </w:r>
    </w:p>
    <w:p w14:paraId="3B08809D" w14:textId="77777777" w:rsidR="00377A5E" w:rsidRPr="00315D38" w:rsidRDefault="00377A5E" w:rsidP="00377A5E">
      <w:pPr>
        <w:pStyle w:val="Paragraphedeliste"/>
        <w:numPr>
          <w:ilvl w:val="0"/>
          <w:numId w:val="17"/>
        </w:numPr>
        <w:spacing w:after="0"/>
        <w:jc w:val="both"/>
        <w:rPr>
          <w:rFonts w:ascii="Trebuchet MS" w:hAnsi="Trebuchet MS"/>
          <w:sz w:val="20"/>
          <w:szCs w:val="20"/>
        </w:rPr>
      </w:pPr>
      <w:r w:rsidRPr="00315D38">
        <w:rPr>
          <w:rFonts w:ascii="Trebuchet MS" w:hAnsi="Trebuchet MS"/>
          <w:sz w:val="20"/>
          <w:szCs w:val="20"/>
        </w:rPr>
        <w:t>50% du montant de l’acompte est remboursé au client.</w:t>
      </w:r>
    </w:p>
    <w:p w14:paraId="503ACB25" w14:textId="77777777" w:rsidR="00377A5E" w:rsidRPr="00315D38" w:rsidRDefault="00377A5E" w:rsidP="00377A5E">
      <w:pPr>
        <w:pStyle w:val="Paragraphedeliste"/>
        <w:numPr>
          <w:ilvl w:val="0"/>
          <w:numId w:val="17"/>
        </w:numPr>
        <w:spacing w:after="0"/>
        <w:jc w:val="both"/>
        <w:rPr>
          <w:rFonts w:ascii="Trebuchet MS" w:hAnsi="Trebuchet MS"/>
          <w:sz w:val="20"/>
          <w:szCs w:val="20"/>
        </w:rPr>
      </w:pPr>
      <w:r w:rsidRPr="00315D38">
        <w:rPr>
          <w:rFonts w:ascii="Trebuchet MS" w:hAnsi="Trebuchet MS"/>
          <w:sz w:val="20"/>
          <w:szCs w:val="20"/>
        </w:rPr>
        <w:t>Les frais de réservation ne seront pas remboursés.</w:t>
      </w:r>
    </w:p>
    <w:p w14:paraId="7A90288C" w14:textId="7B3C27D4" w:rsidR="00377A5E" w:rsidRPr="00377A5E" w:rsidRDefault="00377A5E" w:rsidP="00377A5E">
      <w:pPr>
        <w:spacing w:after="0"/>
        <w:jc w:val="both"/>
        <w:rPr>
          <w:rFonts w:ascii="Trebuchet MS" w:hAnsi="Trebuchet MS"/>
          <w:sz w:val="20"/>
          <w:szCs w:val="20"/>
          <w:u w:val="single"/>
        </w:rPr>
      </w:pPr>
      <w:r w:rsidRPr="00377A5E">
        <w:rPr>
          <w:rFonts w:ascii="Trebuchet MS" w:hAnsi="Trebuchet MS"/>
          <w:sz w:val="20"/>
          <w:szCs w:val="20"/>
          <w:u w:val="single"/>
        </w:rPr>
        <w:t>2e cas : si l'annulation est formulée moins de 30 jours</w:t>
      </w:r>
      <w:r>
        <w:rPr>
          <w:rFonts w:ascii="Trebuchet MS" w:hAnsi="Trebuchet MS"/>
          <w:sz w:val="20"/>
          <w:szCs w:val="20"/>
          <w:u w:val="single"/>
        </w:rPr>
        <w:t xml:space="preserve"> et 21 jours</w:t>
      </w:r>
      <w:r w:rsidRPr="00377A5E">
        <w:rPr>
          <w:rFonts w:ascii="Trebuchet MS" w:hAnsi="Trebuchet MS"/>
          <w:sz w:val="20"/>
          <w:szCs w:val="20"/>
          <w:u w:val="single"/>
        </w:rPr>
        <w:t xml:space="preserve"> avant la date d'arrivée :</w:t>
      </w:r>
    </w:p>
    <w:p w14:paraId="07708876" w14:textId="77777777" w:rsidR="00377A5E" w:rsidRPr="00315D38" w:rsidRDefault="00377A5E" w:rsidP="00377A5E">
      <w:pPr>
        <w:pStyle w:val="Paragraphedeliste"/>
        <w:numPr>
          <w:ilvl w:val="0"/>
          <w:numId w:val="18"/>
        </w:numPr>
        <w:spacing w:after="0"/>
        <w:jc w:val="both"/>
        <w:rPr>
          <w:rFonts w:ascii="Trebuchet MS" w:hAnsi="Trebuchet MS"/>
          <w:sz w:val="20"/>
          <w:szCs w:val="20"/>
        </w:rPr>
      </w:pPr>
      <w:r w:rsidRPr="00315D38">
        <w:rPr>
          <w:rFonts w:ascii="Trebuchet MS" w:hAnsi="Trebuchet MS"/>
          <w:sz w:val="20"/>
          <w:szCs w:val="20"/>
        </w:rPr>
        <w:t>La totalité de l’acompte et des frais de réservation ne sont pas remboursés.</w:t>
      </w:r>
    </w:p>
    <w:p w14:paraId="032FC540" w14:textId="6AAA8B3A" w:rsidR="00377A5E" w:rsidRPr="00377A5E" w:rsidRDefault="00377A5E" w:rsidP="00377A5E">
      <w:pPr>
        <w:spacing w:after="0"/>
        <w:jc w:val="both"/>
        <w:rPr>
          <w:rFonts w:ascii="Trebuchet MS" w:hAnsi="Trebuchet MS"/>
          <w:sz w:val="20"/>
          <w:szCs w:val="20"/>
          <w:u w:val="single"/>
        </w:rPr>
      </w:pPr>
      <w:r w:rsidRPr="00377A5E">
        <w:rPr>
          <w:rFonts w:ascii="Trebuchet MS" w:hAnsi="Trebuchet MS"/>
          <w:sz w:val="20"/>
          <w:szCs w:val="20"/>
          <w:u w:val="single"/>
        </w:rPr>
        <w:t>3e cas : si l'annulation ne nous parvenait pas</w:t>
      </w:r>
      <w:r>
        <w:rPr>
          <w:rFonts w:ascii="Trebuchet MS" w:hAnsi="Trebuchet MS"/>
          <w:sz w:val="20"/>
          <w:szCs w:val="20"/>
          <w:u w:val="single"/>
        </w:rPr>
        <w:t xml:space="preserve"> 21</w:t>
      </w:r>
      <w:r w:rsidRPr="00377A5E">
        <w:rPr>
          <w:rFonts w:ascii="Trebuchet MS" w:hAnsi="Trebuchet MS"/>
          <w:sz w:val="20"/>
          <w:szCs w:val="20"/>
          <w:u w:val="single"/>
        </w:rPr>
        <w:t xml:space="preserve"> jours au plus tard avant la date d'arrivée :</w:t>
      </w:r>
    </w:p>
    <w:p w14:paraId="5AAEEC6F" w14:textId="77777777" w:rsidR="00377A5E" w:rsidRPr="00315D38" w:rsidRDefault="00377A5E" w:rsidP="00377A5E">
      <w:pPr>
        <w:pStyle w:val="Paragraphedeliste"/>
        <w:numPr>
          <w:ilvl w:val="0"/>
          <w:numId w:val="18"/>
        </w:numPr>
        <w:spacing w:after="0"/>
        <w:jc w:val="both"/>
        <w:rPr>
          <w:rFonts w:ascii="Trebuchet MS" w:hAnsi="Trebuchet MS"/>
          <w:sz w:val="20"/>
          <w:szCs w:val="20"/>
        </w:rPr>
      </w:pPr>
      <w:r w:rsidRPr="00315D38">
        <w:rPr>
          <w:rFonts w:ascii="Trebuchet MS" w:hAnsi="Trebuchet MS"/>
          <w:sz w:val="20"/>
          <w:szCs w:val="20"/>
        </w:rPr>
        <w:t>Le séjour restera à la charge du client.</w:t>
      </w:r>
    </w:p>
    <w:p w14:paraId="42E3951F" w14:textId="77777777" w:rsidR="00377A5E" w:rsidRPr="00377A5E" w:rsidRDefault="00377A5E" w:rsidP="00377A5E">
      <w:pPr>
        <w:spacing w:after="0"/>
        <w:jc w:val="both"/>
        <w:rPr>
          <w:rFonts w:ascii="Trebuchet MS" w:hAnsi="Trebuchet MS"/>
          <w:sz w:val="20"/>
          <w:szCs w:val="20"/>
        </w:rPr>
      </w:pPr>
    </w:p>
    <w:p w14:paraId="2FE42A2F" w14:textId="77777777" w:rsidR="008E4E60" w:rsidRPr="008E4E60" w:rsidRDefault="00AD54E3" w:rsidP="008E4E60">
      <w:pPr>
        <w:spacing w:after="0"/>
        <w:jc w:val="both"/>
        <w:rPr>
          <w:rFonts w:ascii="Trebuchet MS" w:hAnsi="Trebuchet MS"/>
          <w:color w:val="FF0000"/>
          <w:sz w:val="20"/>
          <w:szCs w:val="20"/>
        </w:rPr>
      </w:pPr>
      <w:r w:rsidRPr="008E4E60">
        <w:rPr>
          <w:rFonts w:ascii="Trebuchet MS" w:hAnsi="Trebuchet MS"/>
          <w:color w:val="FF0000"/>
          <w:sz w:val="20"/>
          <w:szCs w:val="20"/>
        </w:rPr>
        <w:t>Une Assurance Annulation</w:t>
      </w:r>
      <w:r w:rsidR="008E4E60" w:rsidRPr="008E4E60">
        <w:rPr>
          <w:rFonts w:ascii="Trebuchet MS" w:hAnsi="Trebuchet MS"/>
          <w:color w:val="FF0000"/>
          <w:sz w:val="20"/>
          <w:szCs w:val="20"/>
        </w:rPr>
        <w:t xml:space="preserve"> et Interruption de contrat de location</w:t>
      </w:r>
      <w:r w:rsidRPr="008E4E60">
        <w:rPr>
          <w:rFonts w:ascii="Trebuchet MS" w:hAnsi="Trebuchet MS"/>
          <w:color w:val="FF0000"/>
          <w:sz w:val="20"/>
          <w:szCs w:val="20"/>
        </w:rPr>
        <w:t xml:space="preserve"> </w:t>
      </w:r>
      <w:r w:rsidR="008E4E60" w:rsidRPr="008E4E60">
        <w:rPr>
          <w:rFonts w:ascii="Trebuchet MS" w:hAnsi="Trebuchet MS"/>
          <w:color w:val="FF0000"/>
          <w:sz w:val="20"/>
          <w:szCs w:val="20"/>
        </w:rPr>
        <w:t>« </w:t>
      </w:r>
      <w:r w:rsidRPr="008E4E60">
        <w:rPr>
          <w:rFonts w:ascii="Trebuchet MS" w:hAnsi="Trebuchet MS"/>
          <w:color w:val="FF0000"/>
          <w:sz w:val="20"/>
          <w:szCs w:val="20"/>
        </w:rPr>
        <w:t>Campez Couvert</w:t>
      </w:r>
      <w:r w:rsidR="008E4E60" w:rsidRPr="008E4E60">
        <w:rPr>
          <w:rFonts w:ascii="Trebuchet MS" w:hAnsi="Trebuchet MS"/>
          <w:color w:val="FF0000"/>
          <w:sz w:val="20"/>
          <w:szCs w:val="20"/>
        </w:rPr>
        <w:t> »</w:t>
      </w:r>
      <w:r w:rsidRPr="008E4E60">
        <w:rPr>
          <w:rFonts w:ascii="Trebuchet MS" w:hAnsi="Trebuchet MS"/>
          <w:color w:val="FF0000"/>
          <w:sz w:val="20"/>
          <w:szCs w:val="20"/>
        </w:rPr>
        <w:t xml:space="preserve"> vous est proposée </w:t>
      </w:r>
      <w:r w:rsidR="008E4E60" w:rsidRPr="008E4E60">
        <w:rPr>
          <w:rFonts w:ascii="Trebuchet MS" w:hAnsi="Trebuchet MS"/>
          <w:color w:val="FF0000"/>
          <w:sz w:val="20"/>
          <w:szCs w:val="20"/>
        </w:rPr>
        <w:t>lors de votre réservation (en ligne également).</w:t>
      </w:r>
    </w:p>
    <w:p w14:paraId="5F33166D" w14:textId="77777777" w:rsidR="008E4E60" w:rsidRPr="008E4E60" w:rsidRDefault="008E4E60" w:rsidP="008E4E60">
      <w:pPr>
        <w:spacing w:after="0"/>
        <w:jc w:val="both"/>
        <w:rPr>
          <w:rFonts w:ascii="Trebuchet MS" w:hAnsi="Trebuchet MS"/>
          <w:color w:val="FF0000"/>
          <w:sz w:val="20"/>
          <w:szCs w:val="20"/>
        </w:rPr>
      </w:pPr>
      <w:r w:rsidRPr="008E4E60">
        <w:rPr>
          <w:rFonts w:ascii="Trebuchet MS" w:hAnsi="Trebuchet MS"/>
          <w:color w:val="FF0000"/>
          <w:sz w:val="20"/>
          <w:szCs w:val="20"/>
        </w:rPr>
        <w:t xml:space="preserve">Notre partenaire </w:t>
      </w:r>
      <w:proofErr w:type="spellStart"/>
      <w:r w:rsidRPr="008E4E60">
        <w:rPr>
          <w:rFonts w:ascii="Trebuchet MS" w:hAnsi="Trebuchet MS"/>
          <w:color w:val="FF0000"/>
          <w:sz w:val="20"/>
          <w:szCs w:val="20"/>
        </w:rPr>
        <w:t>Gritchen</w:t>
      </w:r>
      <w:proofErr w:type="spellEnd"/>
      <w:r w:rsidRPr="008E4E60">
        <w:rPr>
          <w:rFonts w:ascii="Trebuchet MS" w:hAnsi="Trebuchet MS"/>
          <w:color w:val="FF0000"/>
          <w:sz w:val="20"/>
          <w:szCs w:val="20"/>
        </w:rPr>
        <w:t xml:space="preserve"> </w:t>
      </w:r>
      <w:proofErr w:type="spellStart"/>
      <w:r w:rsidRPr="008E4E60">
        <w:rPr>
          <w:rFonts w:ascii="Trebuchet MS" w:hAnsi="Trebuchet MS"/>
          <w:color w:val="FF0000"/>
          <w:sz w:val="20"/>
          <w:szCs w:val="20"/>
        </w:rPr>
        <w:t>Affinity</w:t>
      </w:r>
      <w:proofErr w:type="spellEnd"/>
      <w:r w:rsidRPr="008E4E60">
        <w:rPr>
          <w:rFonts w:ascii="Trebuchet MS" w:hAnsi="Trebuchet MS"/>
          <w:color w:val="FF0000"/>
          <w:sz w:val="20"/>
          <w:szCs w:val="20"/>
        </w:rPr>
        <w:t xml:space="preserve"> s’engage à rembourser tout ou partie du séjour à nos vacanciers.</w:t>
      </w:r>
    </w:p>
    <w:p w14:paraId="45F04D22" w14:textId="77777777" w:rsidR="005657DC" w:rsidRPr="008E4E60" w:rsidRDefault="008E4E60" w:rsidP="008E4E60">
      <w:pPr>
        <w:spacing w:after="0"/>
        <w:jc w:val="both"/>
        <w:rPr>
          <w:rFonts w:ascii="Trebuchet MS" w:hAnsi="Trebuchet MS"/>
          <w:color w:val="FF0000"/>
          <w:sz w:val="20"/>
          <w:szCs w:val="20"/>
        </w:rPr>
      </w:pPr>
      <w:r w:rsidRPr="008E4E60">
        <w:rPr>
          <w:rFonts w:ascii="Trebuchet MS" w:hAnsi="Trebuchet MS"/>
          <w:color w:val="FF0000"/>
          <w:sz w:val="20"/>
          <w:szCs w:val="20"/>
        </w:rPr>
        <w:t>En cas d’annulation, avertir le camping de votre désistement dès la survenance d’un évènement empêchant votre départ par courrier ou par mail. Si le sinistre est prévu dans les conditions générales (disponible sur le site www.campez-couvert.com ou auprès du camping), aviser l’assureur dans les 48h et fournir tous les renseignements nécessaires et documents justificatifs.</w:t>
      </w:r>
    </w:p>
    <w:p w14:paraId="2ECBDCA8" w14:textId="77777777" w:rsidR="008E4E60" w:rsidRPr="00802651" w:rsidRDefault="008E4E60" w:rsidP="008E4E60">
      <w:pPr>
        <w:spacing w:after="0"/>
        <w:jc w:val="both"/>
        <w:rPr>
          <w:rFonts w:ascii="Trebuchet MS" w:hAnsi="Trebuchet MS"/>
          <w:sz w:val="20"/>
          <w:szCs w:val="20"/>
        </w:rPr>
      </w:pPr>
    </w:p>
    <w:p w14:paraId="5DDCE18F" w14:textId="1D017DE0" w:rsidR="009201F1" w:rsidRPr="00377A5E" w:rsidRDefault="009201F1" w:rsidP="00377A5E">
      <w:pPr>
        <w:pStyle w:val="Paragraphedeliste"/>
        <w:numPr>
          <w:ilvl w:val="0"/>
          <w:numId w:val="23"/>
        </w:numPr>
        <w:shd w:val="clear" w:color="auto" w:fill="8DB3E2" w:themeFill="text2" w:themeFillTint="66"/>
        <w:spacing w:after="0"/>
        <w:jc w:val="both"/>
        <w:rPr>
          <w:rFonts w:ascii="Trebuchet MS" w:hAnsi="Trebuchet MS"/>
          <w:b/>
          <w:sz w:val="24"/>
          <w:szCs w:val="24"/>
        </w:rPr>
      </w:pPr>
      <w:r w:rsidRPr="00377A5E">
        <w:rPr>
          <w:rFonts w:ascii="Trebuchet MS" w:hAnsi="Trebuchet MS"/>
          <w:b/>
          <w:sz w:val="24"/>
          <w:szCs w:val="24"/>
        </w:rPr>
        <w:t>VOTRE SÉJOUR</w:t>
      </w:r>
    </w:p>
    <w:p w14:paraId="3E27EED0" w14:textId="77777777" w:rsidR="00377A5E" w:rsidRPr="00377A5E" w:rsidRDefault="00377A5E" w:rsidP="00377A5E">
      <w:pPr>
        <w:pStyle w:val="Paragraphedeliste"/>
        <w:spacing w:after="0"/>
        <w:ind w:left="1140"/>
        <w:jc w:val="both"/>
        <w:rPr>
          <w:rFonts w:ascii="Trebuchet MS" w:hAnsi="Trebuchet MS"/>
          <w:b/>
          <w:sz w:val="24"/>
          <w:szCs w:val="24"/>
        </w:rPr>
      </w:pPr>
    </w:p>
    <w:p w14:paraId="7DC6248E" w14:textId="7F937C7B" w:rsidR="009201F1" w:rsidRDefault="009201F1" w:rsidP="00D31871">
      <w:pPr>
        <w:spacing w:after="0"/>
        <w:jc w:val="both"/>
        <w:rPr>
          <w:rFonts w:ascii="Trebuchet MS" w:hAnsi="Trebuchet MS"/>
          <w:b/>
          <w:sz w:val="20"/>
          <w:szCs w:val="20"/>
        </w:rPr>
      </w:pPr>
      <w:r w:rsidRPr="00802651">
        <w:rPr>
          <w:rFonts w:ascii="Trebuchet MS" w:hAnsi="Trebuchet MS"/>
          <w:b/>
          <w:sz w:val="20"/>
          <w:szCs w:val="20"/>
        </w:rPr>
        <w:t>5.1</w:t>
      </w:r>
      <w:r w:rsidRPr="00802651">
        <w:rPr>
          <w:rFonts w:ascii="Trebuchet MS" w:hAnsi="Trebuchet MS"/>
          <w:b/>
          <w:sz w:val="20"/>
          <w:szCs w:val="20"/>
        </w:rPr>
        <w:tab/>
        <w:t>Arrivée</w:t>
      </w:r>
    </w:p>
    <w:p w14:paraId="581B8261" w14:textId="77777777" w:rsidR="008B168F" w:rsidRPr="00802651" w:rsidRDefault="008B168F" w:rsidP="00D31871">
      <w:pPr>
        <w:spacing w:after="0"/>
        <w:jc w:val="both"/>
        <w:rPr>
          <w:rFonts w:ascii="Trebuchet MS" w:hAnsi="Trebuchet MS"/>
          <w:b/>
          <w:sz w:val="20"/>
          <w:szCs w:val="20"/>
        </w:rPr>
      </w:pPr>
    </w:p>
    <w:p w14:paraId="35755439" w14:textId="339A3323" w:rsidR="00DF3392" w:rsidRPr="00802651" w:rsidRDefault="00DF3392" w:rsidP="00DF3392">
      <w:pPr>
        <w:spacing w:after="0"/>
        <w:jc w:val="both"/>
        <w:rPr>
          <w:rFonts w:ascii="Trebuchet MS" w:hAnsi="Trebuchet MS"/>
          <w:sz w:val="20"/>
          <w:szCs w:val="20"/>
        </w:rPr>
      </w:pPr>
      <w:r w:rsidRPr="00802651">
        <w:rPr>
          <w:rFonts w:ascii="Trebuchet MS" w:hAnsi="Trebuchet MS"/>
          <w:sz w:val="20"/>
          <w:szCs w:val="20"/>
        </w:rPr>
        <w:t>Les locations d’emplacements de camping se font de 1</w:t>
      </w:r>
      <w:r w:rsidR="00336B6B">
        <w:rPr>
          <w:rFonts w:ascii="Trebuchet MS" w:hAnsi="Trebuchet MS"/>
          <w:sz w:val="20"/>
          <w:szCs w:val="20"/>
        </w:rPr>
        <w:t>4</w:t>
      </w:r>
      <w:r w:rsidRPr="00802651">
        <w:rPr>
          <w:rFonts w:ascii="Trebuchet MS" w:hAnsi="Trebuchet MS"/>
          <w:sz w:val="20"/>
          <w:szCs w:val="20"/>
        </w:rPr>
        <w:t xml:space="preserve"> h à 12 h.</w:t>
      </w:r>
    </w:p>
    <w:p w14:paraId="712CD344" w14:textId="77777777" w:rsidR="00DF3392" w:rsidRPr="00802651" w:rsidRDefault="00DF3392" w:rsidP="00DF3392">
      <w:pPr>
        <w:spacing w:after="0"/>
        <w:jc w:val="both"/>
        <w:rPr>
          <w:rFonts w:ascii="Trebuchet MS" w:hAnsi="Trebuchet MS"/>
          <w:sz w:val="20"/>
          <w:szCs w:val="20"/>
        </w:rPr>
      </w:pPr>
    </w:p>
    <w:p w14:paraId="2FFE75E4" w14:textId="77777777" w:rsidR="00336B6B" w:rsidRPr="008B168F" w:rsidRDefault="00DF3392" w:rsidP="00DF3392">
      <w:pPr>
        <w:spacing w:after="0"/>
        <w:jc w:val="both"/>
        <w:rPr>
          <w:rFonts w:ascii="Trebuchet MS" w:hAnsi="Trebuchet MS"/>
          <w:sz w:val="20"/>
          <w:szCs w:val="20"/>
          <w:u w:val="single"/>
        </w:rPr>
      </w:pPr>
      <w:r w:rsidRPr="008B168F">
        <w:rPr>
          <w:rFonts w:ascii="Trebuchet MS" w:hAnsi="Trebuchet MS"/>
          <w:sz w:val="20"/>
          <w:szCs w:val="20"/>
          <w:u w:val="single"/>
        </w:rPr>
        <w:t xml:space="preserve">Hébergements locatifs </w:t>
      </w:r>
    </w:p>
    <w:p w14:paraId="5FB1B942" w14:textId="6C7534CA" w:rsidR="00DF3392" w:rsidRDefault="00DF3392" w:rsidP="00DF3392">
      <w:pPr>
        <w:spacing w:after="0"/>
        <w:jc w:val="both"/>
        <w:rPr>
          <w:rFonts w:ascii="Trebuchet MS" w:hAnsi="Trebuchet MS"/>
          <w:sz w:val="20"/>
          <w:szCs w:val="20"/>
        </w:rPr>
      </w:pPr>
      <w:r w:rsidRPr="00802651">
        <w:rPr>
          <w:rFonts w:ascii="Trebuchet MS" w:hAnsi="Trebuchet MS"/>
          <w:sz w:val="20"/>
          <w:szCs w:val="20"/>
        </w:rPr>
        <w:t>–</w:t>
      </w:r>
      <w:r w:rsidR="00336B6B">
        <w:rPr>
          <w:rFonts w:ascii="Trebuchet MS" w:hAnsi="Trebuchet MS"/>
          <w:sz w:val="20"/>
          <w:szCs w:val="20"/>
        </w:rPr>
        <w:t xml:space="preserve"> </w:t>
      </w:r>
      <w:r w:rsidRPr="00802651">
        <w:rPr>
          <w:rFonts w:ascii="Trebuchet MS" w:hAnsi="Trebuchet MS"/>
          <w:sz w:val="20"/>
          <w:szCs w:val="20"/>
        </w:rPr>
        <w:t>Le jour de votre arrivée dans Le camping de la Plage, vous serez accueilli à partir de 15h00, et à la remise des clefs de votre location, une caution vous sera demandée.</w:t>
      </w:r>
    </w:p>
    <w:p w14:paraId="6021A112" w14:textId="2DDE58E7" w:rsidR="008B168F" w:rsidRPr="008B168F" w:rsidRDefault="008B168F" w:rsidP="008B168F">
      <w:pPr>
        <w:spacing w:after="0"/>
        <w:jc w:val="both"/>
        <w:rPr>
          <w:rFonts w:ascii="Trebuchet MS" w:hAnsi="Trebuchet MS"/>
          <w:sz w:val="20"/>
          <w:szCs w:val="20"/>
          <w:u w:val="single"/>
        </w:rPr>
      </w:pPr>
      <w:r w:rsidRPr="008B168F">
        <w:rPr>
          <w:rFonts w:ascii="Trebuchet MS" w:hAnsi="Trebuchet MS"/>
          <w:sz w:val="20"/>
          <w:szCs w:val="20"/>
          <w:u w:val="single"/>
        </w:rPr>
        <w:t>Emplacements de camping</w:t>
      </w:r>
    </w:p>
    <w:p w14:paraId="052D111A" w14:textId="468A5908" w:rsidR="008B168F" w:rsidRPr="00802651" w:rsidRDefault="008B168F" w:rsidP="008B168F">
      <w:pPr>
        <w:spacing w:after="0"/>
        <w:jc w:val="both"/>
        <w:rPr>
          <w:rFonts w:ascii="Trebuchet MS" w:hAnsi="Trebuchet MS"/>
          <w:sz w:val="20"/>
          <w:szCs w:val="20"/>
        </w:rPr>
      </w:pPr>
      <w:r w:rsidRPr="00802651">
        <w:rPr>
          <w:rFonts w:ascii="Trebuchet MS" w:hAnsi="Trebuchet MS"/>
          <w:sz w:val="20"/>
          <w:szCs w:val="20"/>
        </w:rPr>
        <w:t>–</w:t>
      </w:r>
      <w:r>
        <w:rPr>
          <w:rFonts w:ascii="Trebuchet MS" w:hAnsi="Trebuchet MS"/>
          <w:sz w:val="20"/>
          <w:szCs w:val="20"/>
        </w:rPr>
        <w:t xml:space="preserve"> </w:t>
      </w:r>
      <w:r w:rsidRPr="00802651">
        <w:rPr>
          <w:rFonts w:ascii="Trebuchet MS" w:hAnsi="Trebuchet MS"/>
          <w:sz w:val="20"/>
          <w:szCs w:val="20"/>
        </w:rPr>
        <w:t>Le jour de votre arrivée dans Le camping de la Plage, vous serez accueilli à partir de 1</w:t>
      </w:r>
      <w:r>
        <w:rPr>
          <w:rFonts w:ascii="Trebuchet MS" w:hAnsi="Trebuchet MS"/>
          <w:sz w:val="20"/>
          <w:szCs w:val="20"/>
        </w:rPr>
        <w:t>4</w:t>
      </w:r>
      <w:r w:rsidRPr="00802651">
        <w:rPr>
          <w:rFonts w:ascii="Trebuchet MS" w:hAnsi="Trebuchet MS"/>
          <w:sz w:val="20"/>
          <w:szCs w:val="20"/>
        </w:rPr>
        <w:t>h00</w:t>
      </w:r>
      <w:r>
        <w:rPr>
          <w:rFonts w:ascii="Trebuchet MS" w:hAnsi="Trebuchet MS"/>
          <w:sz w:val="20"/>
          <w:szCs w:val="20"/>
        </w:rPr>
        <w:t>.</w:t>
      </w:r>
    </w:p>
    <w:p w14:paraId="6777205E" w14:textId="77777777" w:rsidR="008B168F" w:rsidRPr="00802651" w:rsidRDefault="008B168F" w:rsidP="00DF3392">
      <w:pPr>
        <w:spacing w:after="0"/>
        <w:jc w:val="both"/>
        <w:rPr>
          <w:rFonts w:ascii="Trebuchet MS" w:hAnsi="Trebuchet MS"/>
          <w:sz w:val="20"/>
          <w:szCs w:val="20"/>
        </w:rPr>
      </w:pPr>
    </w:p>
    <w:p w14:paraId="112C63FC" w14:textId="171BE231" w:rsidR="009201F1" w:rsidRPr="00802651" w:rsidRDefault="00DF3392" w:rsidP="00DF3392">
      <w:pPr>
        <w:spacing w:after="0"/>
        <w:jc w:val="both"/>
        <w:rPr>
          <w:rFonts w:ascii="Trebuchet MS" w:hAnsi="Trebuchet MS"/>
          <w:sz w:val="20"/>
          <w:szCs w:val="20"/>
        </w:rPr>
      </w:pPr>
      <w:r w:rsidRPr="00802651">
        <w:rPr>
          <w:rFonts w:ascii="Trebuchet MS" w:hAnsi="Trebuchet MS"/>
          <w:sz w:val="20"/>
          <w:szCs w:val="20"/>
        </w:rPr>
        <w:t>Le Bureau d’accueil est ouvert de 8h à 1</w:t>
      </w:r>
      <w:r w:rsidR="00336B6B">
        <w:rPr>
          <w:rFonts w:ascii="Trebuchet MS" w:hAnsi="Trebuchet MS"/>
          <w:sz w:val="20"/>
          <w:szCs w:val="20"/>
        </w:rPr>
        <w:t>2</w:t>
      </w:r>
      <w:r w:rsidRPr="00802651">
        <w:rPr>
          <w:rFonts w:ascii="Trebuchet MS" w:hAnsi="Trebuchet MS"/>
          <w:sz w:val="20"/>
          <w:szCs w:val="20"/>
        </w:rPr>
        <w:t>h et de 1</w:t>
      </w:r>
      <w:r w:rsidR="00336B6B">
        <w:rPr>
          <w:rFonts w:ascii="Trebuchet MS" w:hAnsi="Trebuchet MS"/>
          <w:sz w:val="20"/>
          <w:szCs w:val="20"/>
        </w:rPr>
        <w:t>4</w:t>
      </w:r>
      <w:r w:rsidRPr="00802651">
        <w:rPr>
          <w:rFonts w:ascii="Trebuchet MS" w:hAnsi="Trebuchet MS"/>
          <w:sz w:val="20"/>
          <w:szCs w:val="20"/>
        </w:rPr>
        <w:t xml:space="preserve">h à </w:t>
      </w:r>
      <w:r w:rsidR="00336B6B">
        <w:rPr>
          <w:rFonts w:ascii="Trebuchet MS" w:hAnsi="Trebuchet MS"/>
          <w:sz w:val="20"/>
          <w:szCs w:val="20"/>
        </w:rPr>
        <w:t>19</w:t>
      </w:r>
      <w:r w:rsidRPr="00802651">
        <w:rPr>
          <w:rFonts w:ascii="Trebuchet MS" w:hAnsi="Trebuchet MS"/>
          <w:sz w:val="20"/>
          <w:szCs w:val="20"/>
        </w:rPr>
        <w:t>h (juillet et août).</w:t>
      </w:r>
    </w:p>
    <w:p w14:paraId="6F047596" w14:textId="77777777" w:rsidR="00DF3392" w:rsidRDefault="00DF3392" w:rsidP="00DF3392">
      <w:pPr>
        <w:spacing w:after="0"/>
        <w:jc w:val="both"/>
        <w:rPr>
          <w:rFonts w:ascii="Trebuchet MS" w:hAnsi="Trebuchet MS"/>
          <w:sz w:val="20"/>
          <w:szCs w:val="20"/>
        </w:rPr>
      </w:pPr>
    </w:p>
    <w:p w14:paraId="7BCB249D" w14:textId="2BE6B834" w:rsidR="009201F1" w:rsidRPr="008B168F" w:rsidRDefault="009201F1" w:rsidP="008B168F">
      <w:pPr>
        <w:pStyle w:val="Paragraphedeliste"/>
        <w:numPr>
          <w:ilvl w:val="1"/>
          <w:numId w:val="23"/>
        </w:numPr>
        <w:spacing w:after="0"/>
        <w:jc w:val="both"/>
        <w:rPr>
          <w:rFonts w:ascii="Trebuchet MS" w:hAnsi="Trebuchet MS"/>
          <w:b/>
          <w:sz w:val="20"/>
          <w:szCs w:val="20"/>
        </w:rPr>
      </w:pPr>
      <w:r w:rsidRPr="008B168F">
        <w:rPr>
          <w:rFonts w:ascii="Trebuchet MS" w:hAnsi="Trebuchet MS"/>
          <w:b/>
          <w:sz w:val="20"/>
          <w:szCs w:val="20"/>
        </w:rPr>
        <w:t>Pendant votre séjour</w:t>
      </w:r>
    </w:p>
    <w:p w14:paraId="7F02DD0A" w14:textId="77777777" w:rsidR="008B168F" w:rsidRPr="008B168F" w:rsidRDefault="008B168F" w:rsidP="008B168F">
      <w:pPr>
        <w:pStyle w:val="Paragraphedeliste"/>
        <w:spacing w:after="0"/>
        <w:ind w:left="1065"/>
        <w:jc w:val="both"/>
        <w:rPr>
          <w:rFonts w:ascii="Trebuchet MS" w:hAnsi="Trebuchet MS"/>
          <w:b/>
          <w:sz w:val="20"/>
          <w:szCs w:val="20"/>
        </w:rPr>
      </w:pPr>
    </w:p>
    <w:p w14:paraId="3B489611"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Chaque locataire en titre est responsable des troubles et nuisances causées par les personnes qui séjournent avec lui ou lui rendent visite.</w:t>
      </w:r>
    </w:p>
    <w:p w14:paraId="6AB1EDE7" w14:textId="77777777" w:rsidR="009201F1" w:rsidRPr="00802651" w:rsidRDefault="009201F1" w:rsidP="00D31871">
      <w:pPr>
        <w:spacing w:after="0"/>
        <w:jc w:val="both"/>
        <w:rPr>
          <w:rFonts w:ascii="Trebuchet MS" w:hAnsi="Trebuchet MS"/>
          <w:sz w:val="20"/>
          <w:szCs w:val="20"/>
        </w:rPr>
      </w:pPr>
    </w:p>
    <w:p w14:paraId="721A4143" w14:textId="74469C73" w:rsidR="008B168F" w:rsidRPr="008B168F" w:rsidRDefault="009201F1" w:rsidP="008B168F">
      <w:pPr>
        <w:pStyle w:val="Paragraphedeliste"/>
        <w:numPr>
          <w:ilvl w:val="1"/>
          <w:numId w:val="23"/>
        </w:numPr>
        <w:rPr>
          <w:rFonts w:ascii="Trebuchet MS" w:hAnsi="Trebuchet MS"/>
          <w:b/>
          <w:sz w:val="20"/>
          <w:szCs w:val="20"/>
        </w:rPr>
      </w:pPr>
      <w:r w:rsidRPr="008B168F">
        <w:rPr>
          <w:rFonts w:ascii="Trebuchet MS" w:hAnsi="Trebuchet MS"/>
          <w:b/>
          <w:sz w:val="20"/>
          <w:szCs w:val="20"/>
        </w:rPr>
        <w:t>Départ</w:t>
      </w:r>
    </w:p>
    <w:p w14:paraId="4700AE0E" w14:textId="4D3F1585" w:rsidR="00D31871" w:rsidRPr="008B168F" w:rsidRDefault="009201F1" w:rsidP="008B168F">
      <w:pPr>
        <w:rPr>
          <w:rFonts w:ascii="Trebuchet MS" w:hAnsi="Trebuchet MS"/>
          <w:sz w:val="20"/>
          <w:szCs w:val="20"/>
          <w:u w:val="single"/>
        </w:rPr>
      </w:pPr>
      <w:r w:rsidRPr="008B168F">
        <w:rPr>
          <w:rFonts w:ascii="Trebuchet MS" w:hAnsi="Trebuchet MS"/>
          <w:sz w:val="20"/>
          <w:szCs w:val="20"/>
          <w:u w:val="single"/>
        </w:rPr>
        <w:t xml:space="preserve">Hébergements locatifs : </w:t>
      </w:r>
    </w:p>
    <w:p w14:paraId="00222196" w14:textId="1BCB1AF3" w:rsidR="00D31871" w:rsidRDefault="00336B6B" w:rsidP="00D31871">
      <w:pPr>
        <w:pStyle w:val="Paragraphedeliste"/>
        <w:numPr>
          <w:ilvl w:val="0"/>
          <w:numId w:val="21"/>
        </w:numPr>
        <w:spacing w:after="0"/>
        <w:jc w:val="both"/>
        <w:rPr>
          <w:rFonts w:ascii="Trebuchet MS" w:hAnsi="Trebuchet MS"/>
          <w:sz w:val="20"/>
          <w:szCs w:val="20"/>
        </w:rPr>
      </w:pPr>
      <w:r>
        <w:rPr>
          <w:rFonts w:ascii="Trebuchet MS" w:hAnsi="Trebuchet MS"/>
          <w:sz w:val="20"/>
          <w:szCs w:val="20"/>
        </w:rPr>
        <w:t>A</w:t>
      </w:r>
      <w:r w:rsidR="009201F1" w:rsidRPr="00802651">
        <w:rPr>
          <w:rFonts w:ascii="Trebuchet MS" w:hAnsi="Trebuchet MS"/>
          <w:sz w:val="20"/>
          <w:szCs w:val="20"/>
        </w:rPr>
        <w:t>u jour du départ indiqué sur votre contrat, l'hébergement locatif doit être libéré avant 10 heures du matin.</w:t>
      </w:r>
    </w:p>
    <w:p w14:paraId="0BDA15FE" w14:textId="77777777" w:rsidR="00336B6B" w:rsidRPr="00802651" w:rsidRDefault="00336B6B" w:rsidP="00336B6B">
      <w:pPr>
        <w:pStyle w:val="Paragraphedeliste"/>
        <w:spacing w:after="0"/>
        <w:jc w:val="both"/>
        <w:rPr>
          <w:rFonts w:ascii="Trebuchet MS" w:hAnsi="Trebuchet MS"/>
          <w:sz w:val="20"/>
          <w:szCs w:val="20"/>
        </w:rPr>
      </w:pPr>
    </w:p>
    <w:p w14:paraId="1BBC1EAD" w14:textId="488A6D71" w:rsidR="009201F1" w:rsidRDefault="00336B6B" w:rsidP="00336B6B">
      <w:pPr>
        <w:spacing w:after="0" w:line="240" w:lineRule="auto"/>
        <w:jc w:val="both"/>
        <w:rPr>
          <w:rFonts w:ascii="Trebuchet MS" w:hAnsi="Trebuchet MS"/>
          <w:sz w:val="20"/>
          <w:szCs w:val="20"/>
        </w:rPr>
      </w:pPr>
      <w:r w:rsidRPr="00336B6B">
        <w:rPr>
          <w:rFonts w:ascii="Trebuchet MS" w:hAnsi="Trebuchet MS"/>
          <w:sz w:val="20"/>
          <w:szCs w:val="20"/>
        </w:rPr>
        <w:t xml:space="preserve"> </w:t>
      </w:r>
      <w:r w:rsidR="009201F1" w:rsidRPr="00336B6B">
        <w:rPr>
          <w:rFonts w:ascii="Trebuchet MS" w:hAnsi="Trebuchet MS"/>
          <w:sz w:val="20"/>
          <w:szCs w:val="20"/>
        </w:rPr>
        <w:t xml:space="preserve">L'hébergement sera rendu en parfait état de propreté, et l'inventaire pourra être vérifié, tout objet cassé ou détérioré </w:t>
      </w:r>
      <w:proofErr w:type="gramStart"/>
      <w:r w:rsidR="009201F1" w:rsidRPr="00336B6B">
        <w:rPr>
          <w:rFonts w:ascii="Trebuchet MS" w:hAnsi="Trebuchet MS"/>
          <w:sz w:val="20"/>
          <w:szCs w:val="20"/>
        </w:rPr>
        <w:t>sera</w:t>
      </w:r>
      <w:proofErr w:type="gramEnd"/>
      <w:r w:rsidR="009201F1" w:rsidRPr="00336B6B">
        <w:rPr>
          <w:rFonts w:ascii="Trebuchet MS" w:hAnsi="Trebuchet MS"/>
          <w:sz w:val="20"/>
          <w:szCs w:val="20"/>
        </w:rPr>
        <w:t xml:space="preserve"> à votre charge, ainsi que la remise en état des lieux si cela s'avérait nécessaire. La caution vous sera restituée en fin de séjour déduction faite des indemnités retenues, sur factures justificatives, pour les éventuels dégâts constatés par l'état des lieux de sortie. La retenue de la caution n'exclut pas un dédommagement supplémentaire dans le cas où les frais seraient supérieurs au montant de celle-ci.</w:t>
      </w:r>
    </w:p>
    <w:p w14:paraId="01955C6D" w14:textId="77777777" w:rsidR="00336B6B" w:rsidRPr="00336B6B" w:rsidRDefault="00336B6B" w:rsidP="00336B6B">
      <w:pPr>
        <w:spacing w:after="0" w:line="240" w:lineRule="auto"/>
        <w:jc w:val="both"/>
        <w:rPr>
          <w:rFonts w:ascii="Trebuchet MS" w:hAnsi="Trebuchet MS"/>
          <w:sz w:val="20"/>
          <w:szCs w:val="20"/>
        </w:rPr>
      </w:pPr>
    </w:p>
    <w:p w14:paraId="1AF18ABF" w14:textId="0CDB22F7" w:rsidR="009201F1" w:rsidRDefault="009201F1" w:rsidP="00D31871">
      <w:pPr>
        <w:spacing w:after="0"/>
        <w:jc w:val="both"/>
        <w:rPr>
          <w:rFonts w:ascii="Trebuchet MS" w:hAnsi="Trebuchet MS"/>
          <w:sz w:val="20"/>
          <w:szCs w:val="20"/>
        </w:rPr>
      </w:pPr>
      <w:r w:rsidRPr="00802651">
        <w:rPr>
          <w:rFonts w:ascii="Trebuchet MS" w:hAnsi="Trebuchet MS"/>
          <w:sz w:val="20"/>
          <w:szCs w:val="20"/>
        </w:rPr>
        <w:t>Dans le cas où l'hébergement n'aurait pas été nettoyé avant votre départ, un forfait nettoyage vous sera demandé</w:t>
      </w:r>
      <w:r w:rsidR="00DF3392" w:rsidRPr="00802651">
        <w:rPr>
          <w:rFonts w:ascii="Trebuchet MS" w:hAnsi="Trebuchet MS"/>
          <w:sz w:val="20"/>
          <w:szCs w:val="20"/>
        </w:rPr>
        <w:t xml:space="preserve"> (cf. grilles tarifaires)</w:t>
      </w:r>
      <w:r w:rsidRPr="00802651">
        <w:rPr>
          <w:rFonts w:ascii="Trebuchet MS" w:hAnsi="Trebuchet MS"/>
          <w:sz w:val="20"/>
          <w:szCs w:val="20"/>
        </w:rPr>
        <w:t>.</w:t>
      </w:r>
    </w:p>
    <w:p w14:paraId="28322738" w14:textId="271761EB" w:rsidR="00336B6B" w:rsidRDefault="00336B6B" w:rsidP="00D31871">
      <w:pPr>
        <w:spacing w:after="0"/>
        <w:jc w:val="both"/>
        <w:rPr>
          <w:rFonts w:ascii="Trebuchet MS" w:hAnsi="Trebuchet MS"/>
          <w:sz w:val="20"/>
          <w:szCs w:val="20"/>
        </w:rPr>
      </w:pPr>
    </w:p>
    <w:p w14:paraId="6C40B661" w14:textId="70BB1EE0" w:rsidR="00336B6B" w:rsidRPr="008B168F" w:rsidRDefault="00336B6B" w:rsidP="00336B6B">
      <w:pPr>
        <w:rPr>
          <w:rFonts w:ascii="Trebuchet MS" w:hAnsi="Trebuchet MS"/>
          <w:sz w:val="20"/>
          <w:szCs w:val="20"/>
          <w:u w:val="single"/>
        </w:rPr>
      </w:pPr>
      <w:r w:rsidRPr="008B168F">
        <w:rPr>
          <w:rFonts w:ascii="Trebuchet MS" w:hAnsi="Trebuchet MS"/>
          <w:sz w:val="20"/>
          <w:szCs w:val="20"/>
          <w:u w:val="single"/>
        </w:rPr>
        <w:t xml:space="preserve">Emplacement de camping : </w:t>
      </w:r>
    </w:p>
    <w:p w14:paraId="09A19DDA" w14:textId="7F69762D" w:rsidR="00336B6B" w:rsidRDefault="00336B6B" w:rsidP="00336B6B">
      <w:pPr>
        <w:pStyle w:val="Paragraphedeliste"/>
        <w:numPr>
          <w:ilvl w:val="0"/>
          <w:numId w:val="21"/>
        </w:numPr>
        <w:spacing w:after="0"/>
        <w:jc w:val="both"/>
        <w:rPr>
          <w:rFonts w:ascii="Trebuchet MS" w:hAnsi="Trebuchet MS"/>
          <w:sz w:val="20"/>
          <w:szCs w:val="20"/>
        </w:rPr>
      </w:pPr>
      <w:r>
        <w:rPr>
          <w:rFonts w:ascii="Trebuchet MS" w:hAnsi="Trebuchet MS"/>
          <w:sz w:val="20"/>
          <w:szCs w:val="20"/>
        </w:rPr>
        <w:t>A</w:t>
      </w:r>
      <w:r w:rsidRPr="00802651">
        <w:rPr>
          <w:rFonts w:ascii="Trebuchet MS" w:hAnsi="Trebuchet MS"/>
          <w:sz w:val="20"/>
          <w:szCs w:val="20"/>
        </w:rPr>
        <w:t xml:space="preserve">u jour du départ indiqué sur votre contrat, </w:t>
      </w:r>
      <w:r>
        <w:rPr>
          <w:rFonts w:ascii="Trebuchet MS" w:hAnsi="Trebuchet MS"/>
          <w:sz w:val="20"/>
          <w:szCs w:val="20"/>
        </w:rPr>
        <w:t>l’emplacement</w:t>
      </w:r>
      <w:r w:rsidRPr="00802651">
        <w:rPr>
          <w:rFonts w:ascii="Trebuchet MS" w:hAnsi="Trebuchet MS"/>
          <w:sz w:val="20"/>
          <w:szCs w:val="20"/>
        </w:rPr>
        <w:t xml:space="preserve"> doit être libéré avant </w:t>
      </w:r>
      <w:r>
        <w:rPr>
          <w:rFonts w:ascii="Trebuchet MS" w:hAnsi="Trebuchet MS"/>
          <w:sz w:val="20"/>
          <w:szCs w:val="20"/>
        </w:rPr>
        <w:t>12</w:t>
      </w:r>
      <w:r w:rsidRPr="00802651">
        <w:rPr>
          <w:rFonts w:ascii="Trebuchet MS" w:hAnsi="Trebuchet MS"/>
          <w:sz w:val="20"/>
          <w:szCs w:val="20"/>
        </w:rPr>
        <w:t xml:space="preserve"> heure</w:t>
      </w:r>
      <w:r>
        <w:rPr>
          <w:rFonts w:ascii="Trebuchet MS" w:hAnsi="Trebuchet MS"/>
          <w:sz w:val="20"/>
          <w:szCs w:val="20"/>
        </w:rPr>
        <w:t>s</w:t>
      </w:r>
      <w:r w:rsidRPr="00802651">
        <w:rPr>
          <w:rFonts w:ascii="Trebuchet MS" w:hAnsi="Trebuchet MS"/>
          <w:sz w:val="20"/>
          <w:szCs w:val="20"/>
        </w:rPr>
        <w:t>.</w:t>
      </w:r>
    </w:p>
    <w:p w14:paraId="18317C5B" w14:textId="77777777" w:rsidR="00336B6B" w:rsidRPr="00802651" w:rsidRDefault="00336B6B" w:rsidP="00336B6B">
      <w:pPr>
        <w:pStyle w:val="Paragraphedeliste"/>
        <w:spacing w:after="0"/>
        <w:jc w:val="both"/>
        <w:rPr>
          <w:rFonts w:ascii="Trebuchet MS" w:hAnsi="Trebuchet MS"/>
          <w:sz w:val="20"/>
          <w:szCs w:val="20"/>
        </w:rPr>
      </w:pPr>
    </w:p>
    <w:p w14:paraId="3F648832"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Pour tout départ retardé, il pourra vous être facturé une journée supplémentaire au prix de la nuit en vigueur.</w:t>
      </w:r>
    </w:p>
    <w:p w14:paraId="0EC9B298" w14:textId="77777777" w:rsidR="00D31871" w:rsidRPr="00802651" w:rsidRDefault="00D31871" w:rsidP="00D31871">
      <w:pPr>
        <w:spacing w:after="0"/>
        <w:jc w:val="both"/>
        <w:rPr>
          <w:rFonts w:ascii="Trebuchet MS" w:hAnsi="Trebuchet MS"/>
          <w:sz w:val="20"/>
          <w:szCs w:val="20"/>
        </w:rPr>
      </w:pPr>
    </w:p>
    <w:p w14:paraId="6AD52F2F" w14:textId="4FE2C789" w:rsidR="009201F1" w:rsidRPr="00377A5E" w:rsidRDefault="009201F1" w:rsidP="00377A5E">
      <w:pPr>
        <w:pStyle w:val="Paragraphedeliste"/>
        <w:numPr>
          <w:ilvl w:val="0"/>
          <w:numId w:val="23"/>
        </w:numPr>
        <w:shd w:val="clear" w:color="auto" w:fill="8DB3E2" w:themeFill="text2" w:themeFillTint="66"/>
        <w:spacing w:after="0"/>
        <w:jc w:val="both"/>
        <w:rPr>
          <w:rFonts w:ascii="Trebuchet MS" w:hAnsi="Trebuchet MS"/>
          <w:b/>
          <w:sz w:val="24"/>
          <w:szCs w:val="24"/>
        </w:rPr>
      </w:pPr>
      <w:r w:rsidRPr="00377A5E">
        <w:rPr>
          <w:rFonts w:ascii="Trebuchet MS" w:hAnsi="Trebuchet MS"/>
          <w:b/>
          <w:sz w:val="24"/>
          <w:szCs w:val="24"/>
        </w:rPr>
        <w:t>ANIMAUX</w:t>
      </w:r>
    </w:p>
    <w:p w14:paraId="24579B05" w14:textId="77777777" w:rsidR="00377A5E" w:rsidRPr="00377A5E" w:rsidRDefault="00377A5E" w:rsidP="00377A5E">
      <w:pPr>
        <w:pStyle w:val="Paragraphedeliste"/>
        <w:spacing w:after="0"/>
        <w:ind w:left="1140"/>
        <w:jc w:val="both"/>
        <w:rPr>
          <w:rFonts w:ascii="Trebuchet MS" w:hAnsi="Trebuchet MS"/>
          <w:b/>
          <w:sz w:val="24"/>
          <w:szCs w:val="24"/>
        </w:rPr>
      </w:pPr>
    </w:p>
    <w:p w14:paraId="1A3F7DE5" w14:textId="77777777" w:rsidR="008B168F" w:rsidRDefault="009201F1" w:rsidP="00D31871">
      <w:pPr>
        <w:spacing w:after="0"/>
        <w:jc w:val="both"/>
        <w:rPr>
          <w:rFonts w:ascii="Trebuchet MS" w:hAnsi="Trebuchet MS"/>
          <w:sz w:val="20"/>
          <w:szCs w:val="20"/>
        </w:rPr>
      </w:pPr>
      <w:r w:rsidRPr="00802651">
        <w:rPr>
          <w:rFonts w:ascii="Trebuchet MS" w:hAnsi="Trebuchet MS"/>
          <w:sz w:val="20"/>
          <w:szCs w:val="20"/>
        </w:rPr>
        <w:t>Les animaux sont acceptés au camping de la Plage</w:t>
      </w:r>
      <w:r w:rsidR="00336B6B">
        <w:rPr>
          <w:rFonts w:ascii="Trebuchet MS" w:hAnsi="Trebuchet MS"/>
          <w:sz w:val="20"/>
          <w:szCs w:val="20"/>
        </w:rPr>
        <w:t xml:space="preserve">, sur les emplacements nus et </w:t>
      </w:r>
      <w:r w:rsidR="00B06CF2">
        <w:rPr>
          <w:rFonts w:ascii="Trebuchet MS" w:hAnsi="Trebuchet MS"/>
          <w:sz w:val="20"/>
          <w:szCs w:val="20"/>
        </w:rPr>
        <w:t>dans certains hébergements</w:t>
      </w:r>
      <w:r w:rsidRPr="00802651">
        <w:rPr>
          <w:rFonts w:ascii="Trebuchet MS" w:hAnsi="Trebuchet MS"/>
          <w:sz w:val="20"/>
          <w:szCs w:val="20"/>
        </w:rPr>
        <w:t xml:space="preserve"> moyennant une redevance payable lors de votre réservation, excepté les chiens de 1ère et 2e catégorie. </w:t>
      </w:r>
    </w:p>
    <w:p w14:paraId="0F80003C" w14:textId="4DD9091D"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Lorsqu'ils sont autorisés, ils doivent être tenus en laisse en permanence. Ils sont interdits </w:t>
      </w:r>
      <w:r w:rsidR="00336B6B">
        <w:rPr>
          <w:rFonts w:ascii="Trebuchet MS" w:hAnsi="Trebuchet MS"/>
          <w:sz w:val="20"/>
          <w:szCs w:val="20"/>
        </w:rPr>
        <w:t>dans les sanitaires. Il</w:t>
      </w:r>
      <w:r w:rsidR="00B06CF2">
        <w:rPr>
          <w:rFonts w:ascii="Trebuchet MS" w:hAnsi="Trebuchet MS"/>
          <w:sz w:val="20"/>
          <w:szCs w:val="20"/>
        </w:rPr>
        <w:t>s</w:t>
      </w:r>
      <w:r w:rsidR="00336B6B">
        <w:rPr>
          <w:rFonts w:ascii="Trebuchet MS" w:hAnsi="Trebuchet MS"/>
          <w:sz w:val="20"/>
          <w:szCs w:val="20"/>
        </w:rPr>
        <w:t xml:space="preserve"> ne sont pas autorisés dans les autres hébergements.</w:t>
      </w:r>
    </w:p>
    <w:p w14:paraId="3C95AF7A"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Le carnet de vaccination pour les chiens et les chats doit être à jour et présenté le jour de votre arrivée.</w:t>
      </w:r>
    </w:p>
    <w:p w14:paraId="55799F34"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 </w:t>
      </w:r>
    </w:p>
    <w:p w14:paraId="35DD7D76" w14:textId="671C1457" w:rsidR="009201F1" w:rsidRPr="00377A5E" w:rsidRDefault="00EE35B5" w:rsidP="00377A5E">
      <w:pPr>
        <w:pStyle w:val="Paragraphedeliste"/>
        <w:numPr>
          <w:ilvl w:val="0"/>
          <w:numId w:val="23"/>
        </w:numPr>
        <w:shd w:val="clear" w:color="auto" w:fill="8DB3E2" w:themeFill="text2" w:themeFillTint="66"/>
        <w:spacing w:after="0"/>
        <w:jc w:val="both"/>
        <w:rPr>
          <w:rFonts w:ascii="Trebuchet MS" w:hAnsi="Trebuchet MS"/>
          <w:b/>
          <w:sz w:val="24"/>
          <w:szCs w:val="24"/>
        </w:rPr>
      </w:pPr>
      <w:r w:rsidRPr="00377A5E">
        <w:rPr>
          <w:rFonts w:ascii="Trebuchet MS" w:hAnsi="Trebuchet MS"/>
          <w:b/>
          <w:sz w:val="24"/>
          <w:szCs w:val="24"/>
        </w:rPr>
        <w:t>RESPONSABILITÉ DU</w:t>
      </w:r>
      <w:r w:rsidR="009201F1" w:rsidRPr="00377A5E">
        <w:rPr>
          <w:rFonts w:ascii="Trebuchet MS" w:hAnsi="Trebuchet MS"/>
          <w:b/>
          <w:sz w:val="24"/>
          <w:szCs w:val="24"/>
        </w:rPr>
        <w:t xml:space="preserve"> CAMPING DE LA PLAGE</w:t>
      </w:r>
    </w:p>
    <w:p w14:paraId="002D5B81" w14:textId="77777777" w:rsidR="00377A5E" w:rsidRPr="00377A5E" w:rsidRDefault="00377A5E" w:rsidP="00377A5E">
      <w:pPr>
        <w:pStyle w:val="Paragraphedeliste"/>
        <w:spacing w:after="0"/>
        <w:ind w:left="1140"/>
        <w:jc w:val="both"/>
        <w:rPr>
          <w:rFonts w:ascii="Trebuchet MS" w:hAnsi="Trebuchet MS"/>
          <w:b/>
          <w:sz w:val="24"/>
          <w:szCs w:val="24"/>
        </w:rPr>
      </w:pPr>
    </w:p>
    <w:p w14:paraId="0D22DD1B"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Le client reconnaît expressément que Le camping de la Plage ne pourra être tenu responsable, du fait de la communication par ses partenaires ou par tout tiers d'informations fausses qui seraient mentionnées dans la brochure ou le site internet du camping de la Plage concernant les sites d'accueil, et notamment les photos de présentation, les qualificatifs, les activités, les loisirs, les services et les dates de fonctionnement.</w:t>
      </w:r>
    </w:p>
    <w:p w14:paraId="0D8901FE"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Toutes les photos et les textes utilisés dans la brochure ou sur le site internet de Le camping de la Plage sont non contractuels. Elles n'ont qu'un caractère indicatif. Il peut advenir que certaines activités et installations proposées par le camping de la Plage et indiquées dans le descriptif figurant dans la brochure soient supprimées, notamment pour des raisons climatiques ou en cas de force majeure tels que définis par les tribunaux français.</w:t>
      </w:r>
    </w:p>
    <w:p w14:paraId="5C1E350E"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 </w:t>
      </w:r>
    </w:p>
    <w:p w14:paraId="0DE63461" w14:textId="34658755" w:rsidR="009201F1" w:rsidRPr="00377A5E" w:rsidRDefault="009201F1" w:rsidP="00377A5E">
      <w:pPr>
        <w:pStyle w:val="Paragraphedeliste"/>
        <w:numPr>
          <w:ilvl w:val="0"/>
          <w:numId w:val="23"/>
        </w:numPr>
        <w:shd w:val="clear" w:color="auto" w:fill="8DB3E2" w:themeFill="text2" w:themeFillTint="66"/>
        <w:spacing w:after="0"/>
        <w:jc w:val="both"/>
        <w:rPr>
          <w:rFonts w:ascii="Trebuchet MS" w:hAnsi="Trebuchet MS"/>
          <w:b/>
          <w:sz w:val="24"/>
          <w:szCs w:val="24"/>
        </w:rPr>
      </w:pPr>
      <w:r w:rsidRPr="00377A5E">
        <w:rPr>
          <w:rFonts w:ascii="Trebuchet MS" w:hAnsi="Trebuchet MS"/>
          <w:b/>
          <w:sz w:val="24"/>
          <w:szCs w:val="24"/>
        </w:rPr>
        <w:t>INFORMATIQUE ET LIBERTÉ</w:t>
      </w:r>
    </w:p>
    <w:p w14:paraId="5294E016" w14:textId="77777777" w:rsidR="00377A5E" w:rsidRPr="00377A5E" w:rsidRDefault="00377A5E" w:rsidP="00377A5E">
      <w:pPr>
        <w:pStyle w:val="Paragraphedeliste"/>
        <w:spacing w:after="0"/>
        <w:ind w:left="1140"/>
        <w:jc w:val="both"/>
        <w:rPr>
          <w:rFonts w:ascii="Trebuchet MS" w:hAnsi="Trebuchet MS"/>
          <w:b/>
          <w:sz w:val="24"/>
          <w:szCs w:val="24"/>
        </w:rPr>
      </w:pPr>
    </w:p>
    <w:p w14:paraId="53741BFE" w14:textId="77777777" w:rsidR="009201F1" w:rsidRPr="00802651" w:rsidRDefault="009201F1" w:rsidP="00D31871">
      <w:pPr>
        <w:spacing w:after="0"/>
        <w:jc w:val="both"/>
        <w:rPr>
          <w:rFonts w:ascii="Trebuchet MS" w:hAnsi="Trebuchet MS"/>
          <w:sz w:val="20"/>
          <w:szCs w:val="20"/>
        </w:rPr>
      </w:pPr>
      <w:r w:rsidRPr="00802651">
        <w:rPr>
          <w:rFonts w:ascii="Trebuchet MS" w:hAnsi="Trebuchet MS"/>
          <w:sz w:val="20"/>
          <w:szCs w:val="20"/>
        </w:rPr>
        <w:t xml:space="preserve">Lors de votre séjour, vous pourrez être photographiés et paraître sur notre prochaine brochure ou notre site du Camping </w:t>
      </w:r>
      <w:r w:rsidR="00EE35B5" w:rsidRPr="00802651">
        <w:rPr>
          <w:rFonts w:ascii="Trebuchet MS" w:hAnsi="Trebuchet MS"/>
          <w:sz w:val="20"/>
          <w:szCs w:val="20"/>
        </w:rPr>
        <w:t>de la Plage</w:t>
      </w:r>
      <w:r w:rsidRPr="00802651">
        <w:rPr>
          <w:rFonts w:ascii="Trebuchet MS" w:hAnsi="Trebuchet MS"/>
          <w:sz w:val="20"/>
          <w:szCs w:val="20"/>
        </w:rPr>
        <w:t>. En cas de refus, vous devez le notifier par lettre recommandée avant votre arrivée.</w:t>
      </w:r>
    </w:p>
    <w:p w14:paraId="2862C64D" w14:textId="77777777" w:rsidR="009201F1" w:rsidRPr="00802651" w:rsidRDefault="000A0101" w:rsidP="00D31871">
      <w:pPr>
        <w:spacing w:after="0"/>
        <w:jc w:val="both"/>
        <w:rPr>
          <w:rFonts w:ascii="Trebuchet MS" w:hAnsi="Trebuchet MS"/>
          <w:sz w:val="20"/>
          <w:szCs w:val="20"/>
        </w:rPr>
      </w:pPr>
      <w:r w:rsidRPr="00802651">
        <w:rPr>
          <w:rFonts w:ascii="Trebuchet MS" w:hAnsi="Trebuchet MS"/>
          <w:sz w:val="20"/>
          <w:szCs w:val="20"/>
        </w:rPr>
        <w:t xml:space="preserve">Les informations que vous nous communiquez à l'occasion de votre commande </w:t>
      </w:r>
      <w:r w:rsidR="009201F1" w:rsidRPr="00802651">
        <w:rPr>
          <w:rFonts w:ascii="Trebuchet MS" w:hAnsi="Trebuchet MS"/>
          <w:sz w:val="20"/>
          <w:szCs w:val="20"/>
        </w:rPr>
        <w:t>seront considérées par Le camping de la Plage comme étant confidentielles. Elles seront utilisées uniquem</w:t>
      </w:r>
      <w:r w:rsidRPr="00802651">
        <w:rPr>
          <w:rFonts w:ascii="Trebuchet MS" w:hAnsi="Trebuchet MS"/>
          <w:sz w:val="20"/>
          <w:szCs w:val="20"/>
        </w:rPr>
        <w:t>ent par les services internes du c</w:t>
      </w:r>
      <w:r w:rsidR="009201F1" w:rsidRPr="00802651">
        <w:rPr>
          <w:rFonts w:ascii="Trebuchet MS" w:hAnsi="Trebuchet MS"/>
          <w:sz w:val="20"/>
          <w:szCs w:val="20"/>
        </w:rPr>
        <w:t xml:space="preserve">amping de la Plage, pour le traitement de votre commande et pour renforcer et personnaliser la communication et l'offre de services réservés aux clients </w:t>
      </w:r>
      <w:r w:rsidRPr="00802651">
        <w:rPr>
          <w:rFonts w:ascii="Trebuchet MS" w:hAnsi="Trebuchet MS"/>
          <w:sz w:val="20"/>
          <w:szCs w:val="20"/>
        </w:rPr>
        <w:t>du</w:t>
      </w:r>
      <w:r w:rsidR="009201F1" w:rsidRPr="00802651">
        <w:rPr>
          <w:rFonts w:ascii="Trebuchet MS" w:hAnsi="Trebuchet MS"/>
          <w:sz w:val="20"/>
          <w:szCs w:val="20"/>
        </w:rPr>
        <w:t xml:space="preserve"> camping de la Plage en fonction de vos centres d'intérêts. </w:t>
      </w:r>
      <w:r w:rsidRPr="00802651">
        <w:rPr>
          <w:rFonts w:ascii="Trebuchet MS" w:hAnsi="Trebuchet MS"/>
          <w:sz w:val="20"/>
          <w:szCs w:val="20"/>
        </w:rPr>
        <w:t xml:space="preserve">Elles pourront être utilisées dans le cadre de notre démarche qualité (Enquête de satisfaction, réseau Camping Qualité) et dans le cadre de notre affiliation à la Fédération Nationale de l'Hôtellerie de Plein Air. </w:t>
      </w:r>
      <w:r w:rsidR="009201F1" w:rsidRPr="00802651">
        <w:rPr>
          <w:rFonts w:ascii="Trebuchet MS" w:hAnsi="Trebuchet MS"/>
          <w:sz w:val="20"/>
          <w:szCs w:val="20"/>
        </w:rPr>
        <w:t xml:space="preserve">Conformément à la loi informatique et des libertés du 6 janvier 1978, vous disposez d'un droit d'accès, de rectification, et d'opposition aux données personnelles vous concernant. Pour cela il suffit de nous en faire la demande par courrier à l'adresse suivante en nous indiquant vos nom, prénom et adresse :  </w:t>
      </w:r>
    </w:p>
    <w:p w14:paraId="705E4871" w14:textId="77777777" w:rsidR="009201F1" w:rsidRPr="00802651" w:rsidRDefault="00DF3392" w:rsidP="00D31871">
      <w:pPr>
        <w:spacing w:after="0"/>
        <w:jc w:val="both"/>
        <w:rPr>
          <w:rFonts w:ascii="Trebuchet MS" w:hAnsi="Trebuchet MS"/>
          <w:b/>
          <w:sz w:val="20"/>
          <w:szCs w:val="20"/>
        </w:rPr>
      </w:pPr>
      <w:r w:rsidRPr="00802651">
        <w:rPr>
          <w:rFonts w:ascii="Trebuchet MS" w:hAnsi="Trebuchet MS"/>
          <w:b/>
          <w:sz w:val="20"/>
          <w:szCs w:val="20"/>
        </w:rPr>
        <w:t>C</w:t>
      </w:r>
      <w:r w:rsidR="009201F1" w:rsidRPr="00802651">
        <w:rPr>
          <w:rFonts w:ascii="Trebuchet MS" w:hAnsi="Trebuchet MS"/>
          <w:b/>
          <w:sz w:val="20"/>
          <w:szCs w:val="20"/>
        </w:rPr>
        <w:t>amping de la Plage</w:t>
      </w:r>
    </w:p>
    <w:p w14:paraId="6C0E1A66" w14:textId="6797EF32" w:rsidR="009201F1" w:rsidRPr="00802651" w:rsidRDefault="00B06CF2" w:rsidP="00D31871">
      <w:pPr>
        <w:spacing w:after="0"/>
        <w:jc w:val="both"/>
        <w:rPr>
          <w:rFonts w:ascii="Trebuchet MS" w:hAnsi="Trebuchet MS"/>
          <w:b/>
          <w:sz w:val="20"/>
          <w:szCs w:val="20"/>
        </w:rPr>
      </w:pPr>
      <w:r>
        <w:rPr>
          <w:rFonts w:ascii="Trebuchet MS" w:hAnsi="Trebuchet MS"/>
          <w:b/>
          <w:sz w:val="20"/>
          <w:szCs w:val="20"/>
        </w:rPr>
        <w:t xml:space="preserve">4049 Route du lac - </w:t>
      </w:r>
      <w:r w:rsidR="009201F1" w:rsidRPr="00802651">
        <w:rPr>
          <w:rFonts w:ascii="Trebuchet MS" w:hAnsi="Trebuchet MS"/>
          <w:b/>
          <w:sz w:val="20"/>
          <w:szCs w:val="20"/>
        </w:rPr>
        <w:t xml:space="preserve">Sous </w:t>
      </w:r>
      <w:proofErr w:type="spellStart"/>
      <w:r w:rsidR="009201F1" w:rsidRPr="00802651">
        <w:rPr>
          <w:rFonts w:ascii="Trebuchet MS" w:hAnsi="Trebuchet MS"/>
          <w:b/>
          <w:sz w:val="20"/>
          <w:szCs w:val="20"/>
        </w:rPr>
        <w:t>Jullières</w:t>
      </w:r>
      <w:proofErr w:type="spellEnd"/>
      <w:r w:rsidR="005657DC" w:rsidRPr="00802651">
        <w:rPr>
          <w:rFonts w:ascii="Trebuchet MS" w:hAnsi="Trebuchet MS"/>
          <w:b/>
          <w:sz w:val="20"/>
          <w:szCs w:val="20"/>
        </w:rPr>
        <w:t xml:space="preserve"> - </w:t>
      </w:r>
      <w:r w:rsidR="009201F1" w:rsidRPr="00802651">
        <w:rPr>
          <w:rFonts w:ascii="Trebuchet MS" w:hAnsi="Trebuchet MS"/>
          <w:b/>
          <w:sz w:val="20"/>
          <w:szCs w:val="20"/>
        </w:rPr>
        <w:t>38650 TREFFORT</w:t>
      </w:r>
    </w:p>
    <w:p w14:paraId="7417A4ED" w14:textId="77777777" w:rsidR="00AB3B82" w:rsidRDefault="00AB3B82" w:rsidP="00D31871">
      <w:pPr>
        <w:spacing w:after="0"/>
        <w:jc w:val="both"/>
        <w:rPr>
          <w:rFonts w:ascii="Trebuchet MS" w:hAnsi="Trebuchet MS"/>
          <w:b/>
          <w:sz w:val="20"/>
          <w:szCs w:val="20"/>
        </w:rPr>
      </w:pPr>
    </w:p>
    <w:p w14:paraId="4A1F0B43" w14:textId="77777777" w:rsidR="008E4E60" w:rsidRPr="00802651" w:rsidRDefault="008E4E60" w:rsidP="00D31871">
      <w:pPr>
        <w:spacing w:after="0"/>
        <w:jc w:val="both"/>
        <w:rPr>
          <w:rFonts w:ascii="Trebuchet MS" w:hAnsi="Trebuchet MS"/>
          <w:b/>
          <w:sz w:val="20"/>
          <w:szCs w:val="20"/>
        </w:rPr>
      </w:pPr>
    </w:p>
    <w:p w14:paraId="23FFEA39" w14:textId="3EEB3CF1" w:rsidR="00E81E8C" w:rsidRPr="00377A5E" w:rsidRDefault="00E81E8C" w:rsidP="00377A5E">
      <w:pPr>
        <w:pStyle w:val="Paragraphedeliste"/>
        <w:numPr>
          <w:ilvl w:val="0"/>
          <w:numId w:val="23"/>
        </w:numPr>
        <w:shd w:val="clear" w:color="auto" w:fill="8DB3E2" w:themeFill="text2" w:themeFillTint="66"/>
        <w:spacing w:after="0"/>
        <w:jc w:val="both"/>
        <w:rPr>
          <w:rFonts w:ascii="Trebuchet MS" w:hAnsi="Trebuchet MS"/>
          <w:b/>
          <w:sz w:val="24"/>
          <w:szCs w:val="24"/>
        </w:rPr>
      </w:pPr>
      <w:r w:rsidRPr="00377A5E">
        <w:rPr>
          <w:rFonts w:ascii="Trebuchet MS" w:hAnsi="Trebuchet MS"/>
          <w:b/>
          <w:sz w:val="24"/>
          <w:szCs w:val="24"/>
        </w:rPr>
        <w:t>DROIT DE RETRACTATION</w:t>
      </w:r>
    </w:p>
    <w:p w14:paraId="6412C3B7" w14:textId="77777777" w:rsidR="00377A5E" w:rsidRPr="00377A5E" w:rsidRDefault="00377A5E" w:rsidP="00377A5E">
      <w:pPr>
        <w:pStyle w:val="Paragraphedeliste"/>
        <w:spacing w:after="0"/>
        <w:ind w:left="1140"/>
        <w:jc w:val="both"/>
        <w:rPr>
          <w:rFonts w:ascii="Trebuchet MS" w:hAnsi="Trebuchet MS"/>
          <w:b/>
          <w:sz w:val="24"/>
          <w:szCs w:val="24"/>
        </w:rPr>
      </w:pPr>
    </w:p>
    <w:p w14:paraId="2BC9613A" w14:textId="77777777" w:rsidR="00E81E8C" w:rsidRPr="00802651" w:rsidRDefault="00E81E8C" w:rsidP="00E81E8C">
      <w:pPr>
        <w:autoSpaceDE w:val="0"/>
        <w:autoSpaceDN w:val="0"/>
        <w:adjustRightInd w:val="0"/>
        <w:spacing w:after="0" w:line="240" w:lineRule="auto"/>
        <w:jc w:val="both"/>
        <w:rPr>
          <w:rFonts w:ascii="Trebuchet MS" w:hAnsi="Trebuchet MS"/>
          <w:b/>
          <w:sz w:val="24"/>
          <w:szCs w:val="24"/>
        </w:rPr>
      </w:pPr>
      <w:r w:rsidRPr="00802651">
        <w:rPr>
          <w:rFonts w:ascii="Trebuchet MS" w:eastAsiaTheme="minorHAnsi" w:hAnsi="Trebuchet MS" w:cs="Trebuchet MS"/>
          <w:sz w:val="20"/>
          <w:szCs w:val="20"/>
        </w:rPr>
        <w:t>En application de l’exclusion figurant à l'article L.221-</w:t>
      </w:r>
      <w:r w:rsidR="00B60546" w:rsidRPr="00802651">
        <w:rPr>
          <w:rFonts w:ascii="Trebuchet MS" w:eastAsiaTheme="minorHAnsi" w:hAnsi="Trebuchet MS" w:cs="Trebuchet MS"/>
          <w:sz w:val="20"/>
          <w:szCs w:val="20"/>
        </w:rPr>
        <w:t>2</w:t>
      </w:r>
      <w:r w:rsidRPr="00802651">
        <w:rPr>
          <w:rFonts w:ascii="Trebuchet MS" w:eastAsiaTheme="minorHAnsi" w:hAnsi="Trebuchet MS" w:cs="Trebuchet MS"/>
          <w:sz w:val="20"/>
          <w:szCs w:val="20"/>
        </w:rPr>
        <w:t>8-12° du code de la consommation, le client ne dispose pas d’un droit de rétractation légal.</w:t>
      </w:r>
    </w:p>
    <w:p w14:paraId="67A3C3B6" w14:textId="77777777" w:rsidR="001157DF" w:rsidRDefault="001157DF" w:rsidP="00D31871">
      <w:pPr>
        <w:spacing w:after="0"/>
        <w:jc w:val="both"/>
        <w:rPr>
          <w:rFonts w:ascii="Trebuchet MS" w:hAnsi="Trebuchet MS"/>
          <w:b/>
          <w:sz w:val="20"/>
          <w:szCs w:val="20"/>
        </w:rPr>
      </w:pPr>
    </w:p>
    <w:p w14:paraId="10980E90" w14:textId="77777777" w:rsidR="008E4E60" w:rsidRDefault="008E4E60" w:rsidP="00D31871">
      <w:pPr>
        <w:spacing w:after="0"/>
        <w:jc w:val="both"/>
        <w:rPr>
          <w:rFonts w:ascii="Trebuchet MS" w:hAnsi="Trebuchet MS"/>
          <w:b/>
          <w:sz w:val="20"/>
          <w:szCs w:val="20"/>
        </w:rPr>
      </w:pPr>
    </w:p>
    <w:p w14:paraId="34735DF0" w14:textId="77777777" w:rsidR="008E4E60" w:rsidRPr="00802651" w:rsidRDefault="008E4E60" w:rsidP="00D31871">
      <w:pPr>
        <w:spacing w:after="0"/>
        <w:jc w:val="both"/>
        <w:rPr>
          <w:rFonts w:ascii="Trebuchet MS" w:hAnsi="Trebuchet MS"/>
          <w:b/>
          <w:sz w:val="20"/>
          <w:szCs w:val="20"/>
        </w:rPr>
      </w:pPr>
    </w:p>
    <w:p w14:paraId="48E79FCC" w14:textId="78CD1399" w:rsidR="001157DF" w:rsidRPr="00377A5E" w:rsidRDefault="001157DF" w:rsidP="00377A5E">
      <w:pPr>
        <w:pStyle w:val="Paragraphedeliste"/>
        <w:numPr>
          <w:ilvl w:val="0"/>
          <w:numId w:val="23"/>
        </w:numPr>
        <w:shd w:val="clear" w:color="auto" w:fill="8DB3E2" w:themeFill="text2" w:themeFillTint="66"/>
        <w:spacing w:after="0"/>
        <w:jc w:val="both"/>
        <w:rPr>
          <w:rFonts w:ascii="Trebuchet MS" w:hAnsi="Trebuchet MS"/>
          <w:b/>
          <w:sz w:val="24"/>
          <w:szCs w:val="24"/>
        </w:rPr>
      </w:pPr>
      <w:r w:rsidRPr="00377A5E">
        <w:rPr>
          <w:rFonts w:ascii="Trebuchet MS" w:hAnsi="Trebuchet MS"/>
          <w:b/>
          <w:sz w:val="24"/>
          <w:szCs w:val="24"/>
        </w:rPr>
        <w:t>MEDIATION DES LITIGES A LA CONSOMMATION</w:t>
      </w:r>
    </w:p>
    <w:p w14:paraId="596452E5" w14:textId="77777777" w:rsidR="00377A5E" w:rsidRPr="00377A5E" w:rsidRDefault="00377A5E" w:rsidP="00377A5E">
      <w:pPr>
        <w:pStyle w:val="Paragraphedeliste"/>
        <w:spacing w:after="0"/>
        <w:ind w:left="1140"/>
        <w:jc w:val="both"/>
        <w:rPr>
          <w:rFonts w:ascii="Trebuchet MS" w:hAnsi="Trebuchet MS"/>
          <w:b/>
          <w:sz w:val="24"/>
          <w:szCs w:val="24"/>
        </w:rPr>
      </w:pPr>
    </w:p>
    <w:p w14:paraId="78EA2641" w14:textId="77777777" w:rsidR="004E686E" w:rsidRPr="00802651" w:rsidRDefault="00431B26" w:rsidP="004E686E">
      <w:pPr>
        <w:autoSpaceDE w:val="0"/>
        <w:autoSpaceDN w:val="0"/>
        <w:adjustRightInd w:val="0"/>
        <w:spacing w:after="0" w:line="240" w:lineRule="auto"/>
        <w:jc w:val="both"/>
        <w:rPr>
          <w:rFonts w:ascii="Trebuchet MS" w:eastAsiaTheme="minorHAnsi" w:hAnsi="Trebuchet MS" w:cs="Trebuchet MS"/>
          <w:sz w:val="20"/>
          <w:szCs w:val="20"/>
        </w:rPr>
      </w:pPr>
      <w:r w:rsidRPr="00802651">
        <w:rPr>
          <w:rFonts w:ascii="Trebuchet MS" w:eastAsiaTheme="minorHAnsi" w:hAnsi="Trebuchet MS" w:cs="Trebuchet MS"/>
          <w:sz w:val="20"/>
          <w:szCs w:val="20"/>
        </w:rPr>
        <w:t>Conformément à l'article L. 61</w:t>
      </w:r>
      <w:r w:rsidR="004E686E" w:rsidRPr="00802651">
        <w:rPr>
          <w:rFonts w:ascii="Trebuchet MS" w:eastAsiaTheme="minorHAnsi" w:hAnsi="Trebuchet MS" w:cs="Trebuchet MS"/>
          <w:sz w:val="20"/>
          <w:szCs w:val="20"/>
        </w:rPr>
        <w:t xml:space="preserve">2-1 du code de la consommation, vous pouvez recourir gratuitement au service de médiation MEDICYS dont nous relevons par voie électronique : www.medicys.fr, ou par voie postale : </w:t>
      </w:r>
    </w:p>
    <w:p w14:paraId="49CA80F3" w14:textId="77777777" w:rsidR="004E686E" w:rsidRPr="00802651" w:rsidRDefault="004E686E" w:rsidP="004E686E">
      <w:pPr>
        <w:autoSpaceDE w:val="0"/>
        <w:autoSpaceDN w:val="0"/>
        <w:adjustRightInd w:val="0"/>
        <w:spacing w:after="0" w:line="240" w:lineRule="auto"/>
        <w:jc w:val="both"/>
        <w:rPr>
          <w:rFonts w:ascii="Trebuchet MS" w:eastAsiaTheme="minorHAnsi" w:hAnsi="Trebuchet MS" w:cs="Trebuchet MS"/>
          <w:sz w:val="20"/>
          <w:szCs w:val="20"/>
        </w:rPr>
      </w:pPr>
      <w:r w:rsidRPr="00802651">
        <w:rPr>
          <w:rFonts w:ascii="Trebuchet MS" w:eastAsiaTheme="minorHAnsi" w:hAnsi="Trebuchet MS" w:cs="Trebuchet MS"/>
          <w:sz w:val="20"/>
          <w:szCs w:val="20"/>
        </w:rPr>
        <w:t xml:space="preserve">MEDICYS - 73, Boulevard de Clichy - 75009 Paris, </w:t>
      </w:r>
    </w:p>
    <w:p w14:paraId="78C1D57F" w14:textId="77777777" w:rsidR="004E686E" w:rsidRPr="00802651" w:rsidRDefault="004E686E" w:rsidP="004E686E">
      <w:pPr>
        <w:autoSpaceDE w:val="0"/>
        <w:autoSpaceDN w:val="0"/>
        <w:adjustRightInd w:val="0"/>
        <w:spacing w:after="0" w:line="240" w:lineRule="auto"/>
        <w:jc w:val="both"/>
        <w:rPr>
          <w:rFonts w:ascii="Trebuchet MS" w:eastAsiaTheme="minorHAnsi" w:hAnsi="Trebuchet MS" w:cs="Trebuchet MS"/>
          <w:sz w:val="20"/>
          <w:szCs w:val="20"/>
        </w:rPr>
      </w:pPr>
      <w:r w:rsidRPr="00802651">
        <w:rPr>
          <w:rFonts w:ascii="Trebuchet MS" w:eastAsiaTheme="minorHAnsi" w:hAnsi="Trebuchet MS" w:cs="Trebuchet MS"/>
          <w:sz w:val="20"/>
          <w:szCs w:val="20"/>
        </w:rPr>
        <w:t xml:space="preserve">Sur les formulaires </w:t>
      </w:r>
      <w:proofErr w:type="spellStart"/>
      <w:r w:rsidRPr="00802651">
        <w:rPr>
          <w:rFonts w:ascii="Trebuchet MS" w:eastAsiaTheme="minorHAnsi" w:hAnsi="Trebuchet MS" w:cs="Trebuchet MS"/>
          <w:sz w:val="20"/>
          <w:szCs w:val="20"/>
        </w:rPr>
        <w:t>Medicys</w:t>
      </w:r>
      <w:proofErr w:type="spellEnd"/>
      <w:r w:rsidRPr="00802651">
        <w:rPr>
          <w:rFonts w:ascii="Trebuchet MS" w:eastAsiaTheme="minorHAnsi" w:hAnsi="Trebuchet MS" w:cs="Trebuchet MS"/>
          <w:sz w:val="20"/>
          <w:szCs w:val="20"/>
        </w:rPr>
        <w:t>, notre adresse e-mail de contact est : contact@camping2laplage.com.</w:t>
      </w:r>
    </w:p>
    <w:p w14:paraId="3F286691" w14:textId="77777777" w:rsidR="004E686E" w:rsidRPr="00802651" w:rsidRDefault="004E686E" w:rsidP="004E686E">
      <w:pPr>
        <w:autoSpaceDE w:val="0"/>
        <w:autoSpaceDN w:val="0"/>
        <w:adjustRightInd w:val="0"/>
        <w:spacing w:after="0" w:line="240" w:lineRule="auto"/>
        <w:jc w:val="both"/>
        <w:rPr>
          <w:rFonts w:ascii="Trebuchet MS" w:eastAsiaTheme="minorHAnsi" w:hAnsi="Trebuchet MS" w:cs="Trebuchet MS"/>
          <w:sz w:val="20"/>
          <w:szCs w:val="20"/>
        </w:rPr>
      </w:pPr>
      <w:r w:rsidRPr="00802651">
        <w:rPr>
          <w:rFonts w:ascii="Trebuchet MS" w:eastAsiaTheme="minorHAnsi" w:hAnsi="Trebuchet MS" w:cs="Trebuchet MS"/>
          <w:sz w:val="20"/>
          <w:szCs w:val="20"/>
        </w:rPr>
        <w:t>Nous vous rappelons que le recours à la médiation de la consommation n’est possible qu’à condition que :</w:t>
      </w:r>
    </w:p>
    <w:p w14:paraId="0BF3A537" w14:textId="77777777" w:rsidR="004E686E" w:rsidRPr="00802651" w:rsidRDefault="004E686E" w:rsidP="00454ECE">
      <w:pPr>
        <w:pStyle w:val="Paragraphedeliste"/>
        <w:numPr>
          <w:ilvl w:val="0"/>
          <w:numId w:val="20"/>
        </w:numPr>
        <w:autoSpaceDE w:val="0"/>
        <w:autoSpaceDN w:val="0"/>
        <w:adjustRightInd w:val="0"/>
        <w:spacing w:after="0" w:line="240" w:lineRule="auto"/>
        <w:jc w:val="both"/>
        <w:rPr>
          <w:rFonts w:ascii="Trebuchet MS" w:eastAsiaTheme="minorHAnsi" w:hAnsi="Trebuchet MS" w:cs="Trebuchet MS"/>
          <w:sz w:val="20"/>
          <w:szCs w:val="20"/>
        </w:rPr>
      </w:pPr>
      <w:proofErr w:type="gramStart"/>
      <w:r w:rsidRPr="00802651">
        <w:rPr>
          <w:rFonts w:ascii="Trebuchet MS" w:eastAsiaTheme="minorHAnsi" w:hAnsi="Trebuchet MS" w:cs="Trebuchet MS"/>
          <w:sz w:val="20"/>
          <w:szCs w:val="20"/>
        </w:rPr>
        <w:t>vous</w:t>
      </w:r>
      <w:proofErr w:type="gramEnd"/>
      <w:r w:rsidRPr="00802651">
        <w:rPr>
          <w:rFonts w:ascii="Trebuchet MS" w:eastAsiaTheme="minorHAnsi" w:hAnsi="Trebuchet MS" w:cs="Trebuchet MS"/>
          <w:sz w:val="20"/>
          <w:szCs w:val="20"/>
        </w:rPr>
        <w:t xml:space="preserve"> ayez auparavant saisi notre service client par une réclamation écrite de moins d'un an reçue par lettre recommandée avec Accusé de réception (LRAR);</w:t>
      </w:r>
    </w:p>
    <w:p w14:paraId="1D15EEF9" w14:textId="77777777" w:rsidR="004E686E" w:rsidRPr="00802651" w:rsidRDefault="004E686E" w:rsidP="00454ECE">
      <w:pPr>
        <w:pStyle w:val="Paragraphedeliste"/>
        <w:numPr>
          <w:ilvl w:val="0"/>
          <w:numId w:val="20"/>
        </w:numPr>
        <w:autoSpaceDE w:val="0"/>
        <w:autoSpaceDN w:val="0"/>
        <w:adjustRightInd w:val="0"/>
        <w:spacing w:after="0" w:line="240" w:lineRule="auto"/>
        <w:jc w:val="both"/>
        <w:rPr>
          <w:rFonts w:ascii="Trebuchet MS" w:eastAsiaTheme="minorHAnsi" w:hAnsi="Trebuchet MS" w:cs="Trebuchet MS"/>
          <w:sz w:val="20"/>
          <w:szCs w:val="20"/>
        </w:rPr>
      </w:pPr>
      <w:proofErr w:type="gramStart"/>
      <w:r w:rsidRPr="00802651">
        <w:rPr>
          <w:rFonts w:ascii="Trebuchet MS" w:eastAsiaTheme="minorHAnsi" w:hAnsi="Trebuchet MS" w:cs="Trebuchet MS"/>
          <w:sz w:val="20"/>
          <w:szCs w:val="20"/>
        </w:rPr>
        <w:t>votre</w:t>
      </w:r>
      <w:proofErr w:type="gramEnd"/>
      <w:r w:rsidRPr="00802651">
        <w:rPr>
          <w:rFonts w:ascii="Trebuchet MS" w:eastAsiaTheme="minorHAnsi" w:hAnsi="Trebuchet MS" w:cs="Trebuchet MS"/>
          <w:sz w:val="20"/>
          <w:szCs w:val="20"/>
        </w:rPr>
        <w:t xml:space="preserve"> litige n'ait pas été précédemment examiné ou ne soit pas en cours d'examen par un autre médiateur ou par un tribunal ; </w:t>
      </w:r>
    </w:p>
    <w:p w14:paraId="6D7D7E93" w14:textId="77777777" w:rsidR="004E686E" w:rsidRPr="00802651" w:rsidRDefault="004E686E" w:rsidP="000C1C90">
      <w:pPr>
        <w:pStyle w:val="Paragraphedeliste"/>
        <w:numPr>
          <w:ilvl w:val="0"/>
          <w:numId w:val="20"/>
        </w:numPr>
        <w:autoSpaceDE w:val="0"/>
        <w:autoSpaceDN w:val="0"/>
        <w:adjustRightInd w:val="0"/>
        <w:spacing w:after="0" w:line="240" w:lineRule="auto"/>
        <w:jc w:val="both"/>
        <w:rPr>
          <w:rFonts w:ascii="Trebuchet MS" w:hAnsi="Trebuchet MS"/>
          <w:sz w:val="20"/>
          <w:szCs w:val="20"/>
        </w:rPr>
      </w:pPr>
      <w:proofErr w:type="gramStart"/>
      <w:r w:rsidRPr="00802651">
        <w:rPr>
          <w:rFonts w:ascii="Trebuchet MS" w:eastAsiaTheme="minorHAnsi" w:hAnsi="Trebuchet MS" w:cs="Trebuchet MS"/>
          <w:sz w:val="20"/>
          <w:szCs w:val="20"/>
        </w:rPr>
        <w:t>vous</w:t>
      </w:r>
      <w:proofErr w:type="gramEnd"/>
      <w:r w:rsidRPr="00802651">
        <w:rPr>
          <w:rFonts w:ascii="Trebuchet MS" w:eastAsiaTheme="minorHAnsi" w:hAnsi="Trebuchet MS" w:cs="Trebuchet MS"/>
          <w:sz w:val="20"/>
          <w:szCs w:val="20"/>
        </w:rPr>
        <w:t xml:space="preserve"> ne soyez pas un professionnel.</w:t>
      </w:r>
    </w:p>
    <w:sectPr w:rsidR="004E686E" w:rsidRPr="00802651" w:rsidSect="005657DC">
      <w:footerReference w:type="default" r:id="rId8"/>
      <w:headerReference w:type="first" r:id="rId9"/>
      <w:pgSz w:w="11906" w:h="16838"/>
      <w:pgMar w:top="851" w:right="707" w:bottom="567" w:left="709" w:header="708" w:footer="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95A1F" w14:textId="77777777" w:rsidR="00C725F6" w:rsidRDefault="00C725F6" w:rsidP="00F7281B">
      <w:pPr>
        <w:spacing w:line="240" w:lineRule="auto"/>
      </w:pPr>
      <w:r>
        <w:separator/>
      </w:r>
    </w:p>
  </w:endnote>
  <w:endnote w:type="continuationSeparator" w:id="0">
    <w:p w14:paraId="46965352" w14:textId="77777777" w:rsidR="00C725F6" w:rsidRDefault="00C725F6" w:rsidP="00F72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E130" w14:textId="77777777" w:rsidR="002A1435" w:rsidRPr="008E3DBC" w:rsidRDefault="008E3DBC" w:rsidP="008E3DBC">
    <w:pPr>
      <w:pStyle w:val="Pieddepage"/>
      <w:tabs>
        <w:tab w:val="clear" w:pos="4536"/>
        <w:tab w:val="clear" w:pos="9072"/>
        <w:tab w:val="center" w:pos="5103"/>
        <w:tab w:val="right" w:pos="10490"/>
      </w:tabs>
      <w:jc w:val="center"/>
      <w:rPr>
        <w:rFonts w:ascii="Trebuchet MS" w:hAnsi="Trebuchet MS"/>
        <w:color w:val="3B5998"/>
        <w:sz w:val="12"/>
        <w:szCs w:val="12"/>
      </w:rPr>
    </w:pPr>
    <w:r>
      <w:rPr>
        <w:rFonts w:ascii="Trebuchet MS" w:hAnsi="Trebuchet MS"/>
        <w:b/>
        <w:color w:val="3B5998"/>
        <w:sz w:val="12"/>
        <w:szCs w:val="12"/>
      </w:rPr>
      <w:tab/>
    </w:r>
    <w:r w:rsidR="002A1435" w:rsidRPr="002A1435">
      <w:rPr>
        <w:rFonts w:ascii="Trebuchet MS" w:hAnsi="Trebuchet MS"/>
        <w:b/>
        <w:color w:val="3B5998"/>
        <w:sz w:val="12"/>
        <w:szCs w:val="12"/>
      </w:rPr>
      <w:t>Société Destination Camping</w:t>
    </w:r>
    <w:r>
      <w:rPr>
        <w:rFonts w:ascii="Trebuchet MS" w:hAnsi="Trebuchet MS"/>
        <w:b/>
        <w:color w:val="3B5998"/>
        <w:sz w:val="12"/>
        <w:szCs w:val="12"/>
      </w:rPr>
      <w:t xml:space="preserve"> – </w:t>
    </w:r>
    <w:r>
      <w:rPr>
        <w:rFonts w:ascii="Trebuchet MS" w:hAnsi="Trebuchet MS"/>
        <w:color w:val="3B5998"/>
        <w:sz w:val="12"/>
        <w:szCs w:val="12"/>
      </w:rPr>
      <w:t>Contrat de location</w:t>
    </w:r>
    <w:r>
      <w:rPr>
        <w:rFonts w:ascii="Trebuchet MS" w:hAnsi="Trebuchet MS"/>
        <w:color w:val="3B5998"/>
        <w:sz w:val="12"/>
        <w:szCs w:val="12"/>
      </w:rPr>
      <w:tab/>
      <w:t xml:space="preserve">page </w:t>
    </w:r>
    <w:r>
      <w:rPr>
        <w:rFonts w:ascii="Trebuchet MS" w:hAnsi="Trebuchet MS"/>
        <w:color w:val="3B5998"/>
        <w:sz w:val="12"/>
        <w:szCs w:val="12"/>
      </w:rPr>
      <w:tab/>
    </w:r>
    <w:r w:rsidR="00600AC1" w:rsidRPr="008E3DBC">
      <w:rPr>
        <w:rFonts w:ascii="Trebuchet MS" w:hAnsi="Trebuchet MS"/>
        <w:color w:val="3B5998"/>
        <w:sz w:val="12"/>
        <w:szCs w:val="12"/>
      </w:rPr>
      <w:fldChar w:fldCharType="begin"/>
    </w:r>
    <w:r w:rsidRPr="008E3DBC">
      <w:rPr>
        <w:rFonts w:ascii="Trebuchet MS" w:hAnsi="Trebuchet MS"/>
        <w:color w:val="3B5998"/>
        <w:sz w:val="12"/>
        <w:szCs w:val="12"/>
      </w:rPr>
      <w:instrText xml:space="preserve"> PAGE   \* MERGEFORMAT </w:instrText>
    </w:r>
    <w:r w:rsidR="00600AC1" w:rsidRPr="008E3DBC">
      <w:rPr>
        <w:rFonts w:ascii="Trebuchet MS" w:hAnsi="Trebuchet MS"/>
        <w:color w:val="3B5998"/>
        <w:sz w:val="12"/>
        <w:szCs w:val="12"/>
      </w:rPr>
      <w:fldChar w:fldCharType="separate"/>
    </w:r>
    <w:r w:rsidR="008E4E60">
      <w:rPr>
        <w:rFonts w:ascii="Trebuchet MS" w:hAnsi="Trebuchet MS"/>
        <w:noProof/>
        <w:color w:val="3B5998"/>
        <w:sz w:val="12"/>
        <w:szCs w:val="12"/>
      </w:rPr>
      <w:t>2</w:t>
    </w:r>
    <w:r w:rsidR="00600AC1" w:rsidRPr="008E3DBC">
      <w:rPr>
        <w:rFonts w:ascii="Trebuchet MS" w:hAnsi="Trebuchet MS"/>
        <w:color w:val="3B5998"/>
        <w:sz w:val="12"/>
        <w:szCs w:val="12"/>
      </w:rPr>
      <w:fldChar w:fldCharType="end"/>
    </w:r>
    <w:r>
      <w:rPr>
        <w:rFonts w:ascii="Trebuchet MS" w:hAnsi="Trebuchet MS"/>
        <w:color w:val="3B5998"/>
        <w:sz w:val="12"/>
        <w:szCs w:val="12"/>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F103F" w14:textId="77777777" w:rsidR="00C725F6" w:rsidRDefault="00C725F6" w:rsidP="00F7281B">
      <w:pPr>
        <w:spacing w:line="240" w:lineRule="auto"/>
      </w:pPr>
      <w:r>
        <w:separator/>
      </w:r>
    </w:p>
  </w:footnote>
  <w:footnote w:type="continuationSeparator" w:id="0">
    <w:p w14:paraId="775D1AD9" w14:textId="77777777" w:rsidR="00C725F6" w:rsidRDefault="00C725F6" w:rsidP="00F728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A78F1" w14:textId="77777777" w:rsidR="002A1435" w:rsidRDefault="002A1435">
    <w:pPr>
      <w:pStyle w:val="En-tte"/>
    </w:pPr>
    <w:r w:rsidRPr="002A1435">
      <w:rPr>
        <w:noProof/>
        <w:lang w:eastAsia="fr-FR"/>
      </w:rPr>
      <w:drawing>
        <wp:anchor distT="0" distB="0" distL="114300" distR="114300" simplePos="0" relativeHeight="251658240" behindDoc="1" locked="0" layoutInCell="1" allowOverlap="1" wp14:anchorId="43ED7AC0" wp14:editId="088AE395">
          <wp:simplePos x="0" y="0"/>
          <wp:positionH relativeFrom="column">
            <wp:posOffset>-452430</wp:posOffset>
          </wp:positionH>
          <wp:positionV relativeFrom="paragraph">
            <wp:posOffset>-460213</wp:posOffset>
          </wp:positionV>
          <wp:extent cx="7583229" cy="10719280"/>
          <wp:effectExtent l="19050" t="0" r="0" b="0"/>
          <wp:wrapNone/>
          <wp:docPr id="3" name="Image 1" descr="Papier en-tête cont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en-tête contrat.png"/>
                  <pic:cNvPicPr/>
                </pic:nvPicPr>
                <pic:blipFill>
                  <a:blip r:embed="rId1"/>
                  <a:stretch>
                    <a:fillRect/>
                  </a:stretch>
                </pic:blipFill>
                <pic:spPr>
                  <a:xfrm>
                    <a:off x="0" y="0"/>
                    <a:ext cx="7583229" cy="10719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06050"/>
    <w:multiLevelType w:val="hybridMultilevel"/>
    <w:tmpl w:val="B6B0110E"/>
    <w:lvl w:ilvl="0" w:tplc="040C0001">
      <w:start w:val="1"/>
      <w:numFmt w:val="bullet"/>
      <w:lvlText w:val=""/>
      <w:lvlJc w:val="left"/>
      <w:pPr>
        <w:ind w:left="108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15:restartNumberingAfterBreak="0">
    <w:nsid w:val="1B51340D"/>
    <w:multiLevelType w:val="hybridMultilevel"/>
    <w:tmpl w:val="096A6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692B37"/>
    <w:multiLevelType w:val="hybridMultilevel"/>
    <w:tmpl w:val="49B41640"/>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 w15:restartNumberingAfterBreak="0">
    <w:nsid w:val="1E026EEB"/>
    <w:multiLevelType w:val="hybridMultilevel"/>
    <w:tmpl w:val="1DF8F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6835C7"/>
    <w:multiLevelType w:val="hybridMultilevel"/>
    <w:tmpl w:val="AF1EB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FE4A8C"/>
    <w:multiLevelType w:val="hybridMultilevel"/>
    <w:tmpl w:val="8E7CC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5041DA"/>
    <w:multiLevelType w:val="hybridMultilevel"/>
    <w:tmpl w:val="01D24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E57451"/>
    <w:multiLevelType w:val="hybridMultilevel"/>
    <w:tmpl w:val="A4249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7F00E5"/>
    <w:multiLevelType w:val="hybridMultilevel"/>
    <w:tmpl w:val="EA02C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1763DD"/>
    <w:multiLevelType w:val="hybridMultilevel"/>
    <w:tmpl w:val="CC3EF9B2"/>
    <w:lvl w:ilvl="0" w:tplc="7EE82FAE">
      <w:numFmt w:val="bullet"/>
      <w:lvlText w:val="-"/>
      <w:lvlJc w:val="left"/>
      <w:pPr>
        <w:tabs>
          <w:tab w:val="num" w:pos="720"/>
        </w:tabs>
        <w:ind w:left="720" w:hanging="360"/>
      </w:pPr>
      <w:rPr>
        <w:rFonts w:ascii="Calibri" w:eastAsia="Times New Roman" w:hAnsi="Calibri" w:hint="default"/>
      </w:rPr>
    </w:lvl>
    <w:lvl w:ilvl="1" w:tplc="FBA0BEA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59DB6B55"/>
    <w:multiLevelType w:val="multilevel"/>
    <w:tmpl w:val="0A0A77CC"/>
    <w:lvl w:ilvl="0">
      <w:start w:val="1"/>
      <w:numFmt w:val="decimal"/>
      <w:lvlText w:val="%1."/>
      <w:lvlJc w:val="left"/>
      <w:pPr>
        <w:ind w:left="1140" w:hanging="78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AB3BE7"/>
    <w:multiLevelType w:val="hybridMultilevel"/>
    <w:tmpl w:val="99AA8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425E52"/>
    <w:multiLevelType w:val="hybridMultilevel"/>
    <w:tmpl w:val="2C7619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2445FE"/>
    <w:multiLevelType w:val="hybridMultilevel"/>
    <w:tmpl w:val="CA1E9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2234AC"/>
    <w:multiLevelType w:val="multilevel"/>
    <w:tmpl w:val="6632F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9BE7846"/>
    <w:multiLevelType w:val="hybridMultilevel"/>
    <w:tmpl w:val="E05A7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516018"/>
    <w:multiLevelType w:val="hybridMultilevel"/>
    <w:tmpl w:val="0592194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69B6810"/>
    <w:multiLevelType w:val="hybridMultilevel"/>
    <w:tmpl w:val="F446C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A429E2"/>
    <w:multiLevelType w:val="hybridMultilevel"/>
    <w:tmpl w:val="F56A8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C02A3F"/>
    <w:multiLevelType w:val="hybridMultilevel"/>
    <w:tmpl w:val="FE7C8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BB23A1"/>
    <w:multiLevelType w:val="hybridMultilevel"/>
    <w:tmpl w:val="382C49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FA4145A"/>
    <w:multiLevelType w:val="multilevel"/>
    <w:tmpl w:val="F8DC95F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5"/>
  </w:num>
  <w:num w:numId="5">
    <w:abstractNumId w:val="19"/>
  </w:num>
  <w:num w:numId="6">
    <w:abstractNumId w:val="11"/>
  </w:num>
  <w:num w:numId="7">
    <w:abstractNumId w:val="12"/>
  </w:num>
  <w:num w:numId="8">
    <w:abstractNumId w:val="14"/>
  </w:num>
  <w:num w:numId="9">
    <w:abstractNumId w:val="13"/>
  </w:num>
  <w:num w:numId="10">
    <w:abstractNumId w:val="4"/>
  </w:num>
  <w:num w:numId="11">
    <w:abstractNumId w:val="17"/>
  </w:num>
  <w:num w:numId="12">
    <w:abstractNumId w:val="3"/>
  </w:num>
  <w:num w:numId="13">
    <w:abstractNumId w:val="2"/>
  </w:num>
  <w:num w:numId="14">
    <w:abstractNumId w:val="18"/>
  </w:num>
  <w:num w:numId="15">
    <w:abstractNumId w:val="20"/>
  </w:num>
  <w:num w:numId="16">
    <w:abstractNumId w:val="21"/>
  </w:num>
  <w:num w:numId="17">
    <w:abstractNumId w:val="1"/>
  </w:num>
  <w:num w:numId="18">
    <w:abstractNumId w:val="7"/>
  </w:num>
  <w:num w:numId="19">
    <w:abstractNumId w:val="6"/>
  </w:num>
  <w:num w:numId="20">
    <w:abstractNumId w:val="15"/>
  </w:num>
  <w:num w:numId="21">
    <w:abstractNumId w:val="8"/>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C4"/>
    <w:rsid w:val="00056D95"/>
    <w:rsid w:val="00064E33"/>
    <w:rsid w:val="00066BE6"/>
    <w:rsid w:val="00067F27"/>
    <w:rsid w:val="00073887"/>
    <w:rsid w:val="000976BF"/>
    <w:rsid w:val="000A0101"/>
    <w:rsid w:val="000B7205"/>
    <w:rsid w:val="001157DF"/>
    <w:rsid w:val="001E59F8"/>
    <w:rsid w:val="00250352"/>
    <w:rsid w:val="00287FC9"/>
    <w:rsid w:val="00291FED"/>
    <w:rsid w:val="002A1435"/>
    <w:rsid w:val="002C20A1"/>
    <w:rsid w:val="00315D38"/>
    <w:rsid w:val="00336B6B"/>
    <w:rsid w:val="00351F6E"/>
    <w:rsid w:val="00377A5E"/>
    <w:rsid w:val="00380AD7"/>
    <w:rsid w:val="003E4C77"/>
    <w:rsid w:val="00411333"/>
    <w:rsid w:val="00411544"/>
    <w:rsid w:val="00424E0B"/>
    <w:rsid w:val="00431B26"/>
    <w:rsid w:val="00454ECE"/>
    <w:rsid w:val="0048628C"/>
    <w:rsid w:val="004E686E"/>
    <w:rsid w:val="005657DC"/>
    <w:rsid w:val="005E370C"/>
    <w:rsid w:val="005E42C9"/>
    <w:rsid w:val="00600AC1"/>
    <w:rsid w:val="00635AC0"/>
    <w:rsid w:val="006478F8"/>
    <w:rsid w:val="006D1687"/>
    <w:rsid w:val="006F6F01"/>
    <w:rsid w:val="0072798E"/>
    <w:rsid w:val="0077405F"/>
    <w:rsid w:val="007B04CC"/>
    <w:rsid w:val="007C65CC"/>
    <w:rsid w:val="007D0593"/>
    <w:rsid w:val="00802651"/>
    <w:rsid w:val="0082015A"/>
    <w:rsid w:val="00875AC0"/>
    <w:rsid w:val="008902BF"/>
    <w:rsid w:val="00895094"/>
    <w:rsid w:val="008B0776"/>
    <w:rsid w:val="008B168F"/>
    <w:rsid w:val="008C2350"/>
    <w:rsid w:val="008E3DBC"/>
    <w:rsid w:val="008E4E60"/>
    <w:rsid w:val="00902CF5"/>
    <w:rsid w:val="009201F1"/>
    <w:rsid w:val="009B6878"/>
    <w:rsid w:val="009C04B4"/>
    <w:rsid w:val="009C10E3"/>
    <w:rsid w:val="009C6199"/>
    <w:rsid w:val="00A13C86"/>
    <w:rsid w:val="00AB10A7"/>
    <w:rsid w:val="00AB3B82"/>
    <w:rsid w:val="00AD54E3"/>
    <w:rsid w:val="00AE09FD"/>
    <w:rsid w:val="00AE2005"/>
    <w:rsid w:val="00AF7728"/>
    <w:rsid w:val="00B0194D"/>
    <w:rsid w:val="00B04C6C"/>
    <w:rsid w:val="00B06CF2"/>
    <w:rsid w:val="00B60546"/>
    <w:rsid w:val="00B72E85"/>
    <w:rsid w:val="00BB7F5D"/>
    <w:rsid w:val="00BF5F26"/>
    <w:rsid w:val="00C46F07"/>
    <w:rsid w:val="00C725F6"/>
    <w:rsid w:val="00C81DBC"/>
    <w:rsid w:val="00C92364"/>
    <w:rsid w:val="00CB19E1"/>
    <w:rsid w:val="00CC4A39"/>
    <w:rsid w:val="00CE7ECD"/>
    <w:rsid w:val="00D31871"/>
    <w:rsid w:val="00D3461F"/>
    <w:rsid w:val="00D8786C"/>
    <w:rsid w:val="00D93A71"/>
    <w:rsid w:val="00DC3C95"/>
    <w:rsid w:val="00DD3109"/>
    <w:rsid w:val="00DF3392"/>
    <w:rsid w:val="00E2279D"/>
    <w:rsid w:val="00E336D1"/>
    <w:rsid w:val="00E51BC4"/>
    <w:rsid w:val="00E61987"/>
    <w:rsid w:val="00E81E8C"/>
    <w:rsid w:val="00E85C75"/>
    <w:rsid w:val="00E9408C"/>
    <w:rsid w:val="00EE35B5"/>
    <w:rsid w:val="00F063D7"/>
    <w:rsid w:val="00F21891"/>
    <w:rsid w:val="00F50117"/>
    <w:rsid w:val="00F66850"/>
    <w:rsid w:val="00F67CBF"/>
    <w:rsid w:val="00F7281B"/>
    <w:rsid w:val="00FA4B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25DE1"/>
  <w15:docId w15:val="{91385417-04F8-4005-9502-9D0CB0C4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95"/>
    <w:rPr>
      <w:rFonts w:ascii="Calibri" w:eastAsia="Times New Roman" w:hAnsi="Calibri" w:cs="Times New Roman"/>
    </w:rPr>
  </w:style>
  <w:style w:type="paragraph" w:styleId="Titre1">
    <w:name w:val="heading 1"/>
    <w:aliases w:val="Titre 1 - orange"/>
    <w:basedOn w:val="Normal"/>
    <w:next w:val="Normal"/>
    <w:link w:val="Titre1Car"/>
    <w:uiPriority w:val="9"/>
    <w:qFormat/>
    <w:rsid w:val="00F21891"/>
    <w:pPr>
      <w:keepNext/>
      <w:keepLines/>
      <w:outlineLvl w:val="0"/>
    </w:pPr>
    <w:rPr>
      <w:rFonts w:eastAsiaTheme="majorEastAsia" w:cstheme="majorBidi"/>
      <w:b/>
      <w:bCs/>
      <w:smallCaps/>
      <w:color w:val="E36C0A" w:themeColor="accent6" w:themeShade="BF"/>
      <w:sz w:val="36"/>
      <w:szCs w:val="28"/>
    </w:rPr>
  </w:style>
  <w:style w:type="paragraph" w:styleId="Titre2">
    <w:name w:val="heading 2"/>
    <w:basedOn w:val="Titre1"/>
    <w:next w:val="Normal"/>
    <w:link w:val="Titre2Car"/>
    <w:uiPriority w:val="9"/>
    <w:unhideWhenUsed/>
    <w:qFormat/>
    <w:rsid w:val="00F21891"/>
    <w:pPr>
      <w:outlineLvl w:val="1"/>
    </w:pPr>
    <w:rPr>
      <w:b w:val="0"/>
      <w:bCs w:val="0"/>
      <w:smallCaps w:val="0"/>
      <w:color w:val="4F81BD" w:themeColor="accent1"/>
      <w:sz w:val="32"/>
      <w:szCs w:val="26"/>
    </w:rPr>
  </w:style>
  <w:style w:type="paragraph" w:styleId="Titre3">
    <w:name w:val="heading 3"/>
    <w:basedOn w:val="Normal"/>
    <w:next w:val="Normal"/>
    <w:link w:val="Titre3Car"/>
    <w:uiPriority w:val="9"/>
    <w:unhideWhenUsed/>
    <w:qFormat/>
    <w:rsid w:val="00F21891"/>
    <w:pPr>
      <w:keepNext/>
      <w:keepLines/>
      <w:outlineLvl w:val="2"/>
    </w:pPr>
    <w:rPr>
      <w:rFonts w:eastAsiaTheme="majorEastAsia" w:cstheme="majorBidi"/>
      <w:b/>
      <w:bCs/>
      <w:i/>
      <w:color w:val="943634" w:themeColor="accent2" w:themeShade="BF"/>
      <w:sz w:val="26"/>
    </w:rPr>
  </w:style>
  <w:style w:type="paragraph" w:styleId="Titre4">
    <w:name w:val="heading 4"/>
    <w:basedOn w:val="Normal"/>
    <w:next w:val="Normal"/>
    <w:link w:val="Titre4Car"/>
    <w:uiPriority w:val="9"/>
    <w:unhideWhenUsed/>
    <w:qFormat/>
    <w:rsid w:val="00F21891"/>
    <w:pPr>
      <w:keepNext/>
      <w:keepLines/>
      <w:outlineLvl w:val="3"/>
    </w:pPr>
    <w:rPr>
      <w:rFonts w:eastAsiaTheme="majorEastAsia"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1891"/>
    <w:pPr>
      <w:ind w:left="720"/>
      <w:contextualSpacing/>
    </w:pPr>
  </w:style>
  <w:style w:type="character" w:customStyle="1" w:styleId="Titre1Car">
    <w:name w:val="Titre 1 Car"/>
    <w:aliases w:val="Titre 1 - orange Car"/>
    <w:basedOn w:val="Policepardfaut"/>
    <w:link w:val="Titre1"/>
    <w:uiPriority w:val="9"/>
    <w:rsid w:val="00F21891"/>
    <w:rPr>
      <w:rFonts w:ascii="Trebuchet MS" w:eastAsiaTheme="majorEastAsia" w:hAnsi="Trebuchet MS" w:cstheme="majorBidi"/>
      <w:b/>
      <w:bCs/>
      <w:smallCaps/>
      <w:color w:val="E36C0A" w:themeColor="accent6" w:themeShade="BF"/>
      <w:sz w:val="36"/>
      <w:szCs w:val="28"/>
    </w:rPr>
  </w:style>
  <w:style w:type="character" w:customStyle="1" w:styleId="Titre2Car">
    <w:name w:val="Titre 2 Car"/>
    <w:basedOn w:val="Policepardfaut"/>
    <w:link w:val="Titre2"/>
    <w:uiPriority w:val="9"/>
    <w:rsid w:val="00F21891"/>
    <w:rPr>
      <w:rFonts w:ascii="Trebuchet MS" w:eastAsiaTheme="majorEastAsia" w:hAnsi="Trebuchet MS" w:cstheme="majorBidi"/>
      <w:color w:val="4F81BD" w:themeColor="accent1"/>
      <w:sz w:val="32"/>
      <w:szCs w:val="26"/>
    </w:rPr>
  </w:style>
  <w:style w:type="character" w:customStyle="1" w:styleId="Titre3Car">
    <w:name w:val="Titre 3 Car"/>
    <w:basedOn w:val="Policepardfaut"/>
    <w:link w:val="Titre3"/>
    <w:uiPriority w:val="9"/>
    <w:rsid w:val="00F21891"/>
    <w:rPr>
      <w:rFonts w:ascii="Trebuchet MS" w:eastAsiaTheme="majorEastAsia" w:hAnsi="Trebuchet MS" w:cstheme="majorBidi"/>
      <w:b/>
      <w:bCs/>
      <w:i/>
      <w:color w:val="943634" w:themeColor="accent2" w:themeShade="BF"/>
      <w:sz w:val="26"/>
    </w:rPr>
  </w:style>
  <w:style w:type="character" w:customStyle="1" w:styleId="Titre4Car">
    <w:name w:val="Titre 4 Car"/>
    <w:basedOn w:val="Policepardfaut"/>
    <w:link w:val="Titre4"/>
    <w:uiPriority w:val="9"/>
    <w:rsid w:val="00F21891"/>
    <w:rPr>
      <w:rFonts w:ascii="Trebuchet MS" w:eastAsiaTheme="majorEastAsia" w:hAnsi="Trebuchet MS" w:cstheme="majorBidi"/>
      <w:b/>
      <w:bCs/>
      <w:i/>
      <w:iCs/>
      <w:color w:val="4F81BD" w:themeColor="accent1"/>
    </w:rPr>
  </w:style>
  <w:style w:type="paragraph" w:styleId="Sansinterligne">
    <w:name w:val="No Spacing"/>
    <w:uiPriority w:val="1"/>
    <w:qFormat/>
    <w:rsid w:val="00F21891"/>
    <w:pPr>
      <w:spacing w:after="0" w:line="240" w:lineRule="auto"/>
      <w:jc w:val="both"/>
    </w:pPr>
    <w:rPr>
      <w:rFonts w:ascii="Trebuchet MS" w:hAnsi="Trebuchet MS"/>
      <w:sz w:val="20"/>
    </w:rPr>
  </w:style>
  <w:style w:type="paragraph" w:styleId="En-ttedetabledesmatires">
    <w:name w:val="TOC Heading"/>
    <w:basedOn w:val="Titre1"/>
    <w:next w:val="Normal"/>
    <w:uiPriority w:val="39"/>
    <w:unhideWhenUsed/>
    <w:qFormat/>
    <w:rsid w:val="00F21891"/>
    <w:pPr>
      <w:spacing w:before="480"/>
      <w:outlineLvl w:val="9"/>
    </w:pPr>
    <w:rPr>
      <w:rFonts w:asciiTheme="majorHAnsi" w:hAnsiTheme="majorHAnsi"/>
      <w:smallCaps w:val="0"/>
      <w:color w:val="365F91" w:themeColor="accent1" w:themeShade="BF"/>
      <w:sz w:val="28"/>
    </w:rPr>
  </w:style>
  <w:style w:type="paragraph" w:styleId="Textedebulles">
    <w:name w:val="Balloon Text"/>
    <w:basedOn w:val="Normal"/>
    <w:link w:val="TextedebullesCar"/>
    <w:uiPriority w:val="99"/>
    <w:semiHidden/>
    <w:unhideWhenUsed/>
    <w:rsid w:val="00F7281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281B"/>
    <w:rPr>
      <w:rFonts w:ascii="Tahoma" w:hAnsi="Tahoma" w:cs="Tahoma"/>
      <w:sz w:val="16"/>
      <w:szCs w:val="16"/>
    </w:rPr>
  </w:style>
  <w:style w:type="paragraph" w:styleId="En-tte">
    <w:name w:val="header"/>
    <w:basedOn w:val="Normal"/>
    <w:link w:val="En-tteCar"/>
    <w:uiPriority w:val="99"/>
    <w:semiHidden/>
    <w:unhideWhenUsed/>
    <w:rsid w:val="00F7281B"/>
    <w:pPr>
      <w:tabs>
        <w:tab w:val="center" w:pos="4536"/>
        <w:tab w:val="right" w:pos="9072"/>
      </w:tabs>
      <w:spacing w:line="240" w:lineRule="auto"/>
    </w:pPr>
  </w:style>
  <w:style w:type="character" w:customStyle="1" w:styleId="En-tteCar">
    <w:name w:val="En-tête Car"/>
    <w:basedOn w:val="Policepardfaut"/>
    <w:link w:val="En-tte"/>
    <w:uiPriority w:val="99"/>
    <w:semiHidden/>
    <w:rsid w:val="00F7281B"/>
    <w:rPr>
      <w:rFonts w:ascii="Trebuchet MS" w:hAnsi="Trebuchet MS"/>
      <w:sz w:val="20"/>
    </w:rPr>
  </w:style>
  <w:style w:type="paragraph" w:styleId="Pieddepage">
    <w:name w:val="footer"/>
    <w:basedOn w:val="Normal"/>
    <w:link w:val="PieddepageCar"/>
    <w:uiPriority w:val="99"/>
    <w:semiHidden/>
    <w:unhideWhenUsed/>
    <w:rsid w:val="00F7281B"/>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F7281B"/>
    <w:rPr>
      <w:rFonts w:ascii="Trebuchet MS" w:hAnsi="Trebuchet MS"/>
      <w:sz w:val="20"/>
    </w:rPr>
  </w:style>
  <w:style w:type="paragraph" w:styleId="Corpsdetexte2">
    <w:name w:val="Body Text 2"/>
    <w:basedOn w:val="Normal"/>
    <w:link w:val="Corpsdetexte2Car"/>
    <w:uiPriority w:val="99"/>
    <w:rsid w:val="00DC3C95"/>
    <w:pPr>
      <w:jc w:val="both"/>
    </w:pPr>
  </w:style>
  <w:style w:type="character" w:customStyle="1" w:styleId="Corpsdetexte2Car">
    <w:name w:val="Corps de texte 2 Car"/>
    <w:basedOn w:val="Policepardfaut"/>
    <w:link w:val="Corpsdetexte2"/>
    <w:uiPriority w:val="99"/>
    <w:rsid w:val="00DC3C95"/>
    <w:rPr>
      <w:rFonts w:ascii="Calibri" w:eastAsia="Times New Roman" w:hAnsi="Calibri" w:cs="Times New Roman"/>
    </w:rPr>
  </w:style>
  <w:style w:type="paragraph" w:styleId="Retraitcorpsdetexte2">
    <w:name w:val="Body Text Indent 2"/>
    <w:basedOn w:val="Normal"/>
    <w:link w:val="Retraitcorpsdetexte2Car"/>
    <w:uiPriority w:val="99"/>
    <w:rsid w:val="00DC3C95"/>
    <w:pPr>
      <w:ind w:left="180" w:hanging="180"/>
      <w:jc w:val="both"/>
    </w:pPr>
  </w:style>
  <w:style w:type="character" w:customStyle="1" w:styleId="Retraitcorpsdetexte2Car">
    <w:name w:val="Retrait corps de texte 2 Car"/>
    <w:basedOn w:val="Policepardfaut"/>
    <w:link w:val="Retraitcorpsdetexte2"/>
    <w:uiPriority w:val="99"/>
    <w:rsid w:val="00DC3C95"/>
    <w:rPr>
      <w:rFonts w:ascii="Calibri" w:eastAsia="Times New Roman" w:hAnsi="Calibri" w:cs="Times New Roman"/>
    </w:rPr>
  </w:style>
  <w:style w:type="character" w:customStyle="1" w:styleId="apple-converted-space">
    <w:name w:val="apple-converted-space"/>
    <w:basedOn w:val="Policepardfaut"/>
    <w:rsid w:val="00EE35B5"/>
  </w:style>
  <w:style w:type="character" w:styleId="Accentuation">
    <w:name w:val="Emphasis"/>
    <w:basedOn w:val="Policepardfaut"/>
    <w:uiPriority w:val="20"/>
    <w:qFormat/>
    <w:rsid w:val="003E4C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3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AppData\Roaming\Microsoft\Templates\Courrier%20Camping%20de%20la%20Pla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B4238-2BDE-4613-9CA8-6F386B1C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Camping de la Plage</Template>
  <TotalTime>15</TotalTime>
  <Pages>4</Pages>
  <Words>1851</Words>
  <Characters>10185</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arnaud patural</cp:lastModifiedBy>
  <cp:revision>3</cp:revision>
  <cp:lastPrinted>2012-12-10T08:50:00Z</cp:lastPrinted>
  <dcterms:created xsi:type="dcterms:W3CDTF">2020-11-17T09:33:00Z</dcterms:created>
  <dcterms:modified xsi:type="dcterms:W3CDTF">2020-11-17T09:40:00Z</dcterms:modified>
</cp:coreProperties>
</file>